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553B0" w14:textId="77777777" w:rsidR="00B63804" w:rsidRPr="004A543F" w:rsidRDefault="00B63804" w:rsidP="00B63804">
      <w:pPr>
        <w:pStyle w:val="Normalny1"/>
        <w:jc w:val="right"/>
        <w:rPr>
          <w:rFonts w:ascii="Arial" w:hAnsi="Arial" w:cs="Arial"/>
          <w:bCs/>
          <w:sz w:val="20"/>
          <w:szCs w:val="20"/>
          <w:lang w:val="pl-PL"/>
        </w:rPr>
      </w:pPr>
      <w:r w:rsidRPr="004A543F">
        <w:rPr>
          <w:rFonts w:ascii="Arial" w:hAnsi="Arial" w:cs="Arial"/>
          <w:bCs/>
          <w:sz w:val="20"/>
          <w:szCs w:val="20"/>
          <w:lang w:val="pl-PL"/>
        </w:rPr>
        <w:t>Załącznik nr 4</w:t>
      </w:r>
    </w:p>
    <w:p w14:paraId="14284DE6" w14:textId="77777777" w:rsidR="00B63804" w:rsidRPr="004A543F" w:rsidRDefault="004A79AC" w:rsidP="00B63804">
      <w:pPr>
        <w:pStyle w:val="Normalny1"/>
        <w:jc w:val="right"/>
        <w:rPr>
          <w:rFonts w:ascii="Arial" w:hAnsi="Arial" w:cs="Arial"/>
          <w:bCs/>
          <w:sz w:val="20"/>
          <w:szCs w:val="20"/>
          <w:lang w:val="pl-PL"/>
        </w:rPr>
      </w:pPr>
      <w:r>
        <w:rPr>
          <w:rFonts w:ascii="Arial" w:hAnsi="Arial" w:cs="Arial"/>
          <w:bCs/>
          <w:sz w:val="20"/>
          <w:szCs w:val="20"/>
          <w:lang w:val="pl-PL"/>
        </w:rPr>
        <w:t>d</w:t>
      </w:r>
      <w:r w:rsidR="00B63804" w:rsidRPr="004A543F">
        <w:rPr>
          <w:rFonts w:ascii="Arial" w:hAnsi="Arial" w:cs="Arial"/>
          <w:bCs/>
          <w:sz w:val="20"/>
          <w:szCs w:val="20"/>
          <w:lang w:val="pl-PL"/>
        </w:rPr>
        <w:t>o szczegółowych warunków Konkursu Ofert</w:t>
      </w:r>
    </w:p>
    <w:p w14:paraId="6941248D" w14:textId="77777777" w:rsidR="00B63804" w:rsidRPr="004A543F" w:rsidRDefault="00B63804" w:rsidP="00B63804">
      <w:pPr>
        <w:pStyle w:val="Normalny1"/>
        <w:jc w:val="right"/>
        <w:rPr>
          <w:rFonts w:ascii="Arial" w:hAnsi="Arial" w:cs="Arial"/>
          <w:bCs/>
          <w:sz w:val="20"/>
          <w:szCs w:val="20"/>
          <w:lang w:val="pl-PL"/>
        </w:rPr>
      </w:pPr>
    </w:p>
    <w:p w14:paraId="032437AD" w14:textId="77777777" w:rsidR="00B63804" w:rsidRPr="004A543F" w:rsidRDefault="00B63804" w:rsidP="00B63804">
      <w:pPr>
        <w:pStyle w:val="Normalny1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4A543F">
        <w:rPr>
          <w:rFonts w:ascii="Arial" w:hAnsi="Arial" w:cs="Arial"/>
          <w:b/>
          <w:sz w:val="24"/>
          <w:szCs w:val="24"/>
          <w:lang w:val="pl-PL"/>
        </w:rPr>
        <w:t>Projekt umowy</w:t>
      </w:r>
    </w:p>
    <w:p w14:paraId="1F78A464" w14:textId="2A32AF25" w:rsidR="00B63804" w:rsidRPr="004A543F" w:rsidRDefault="00B63804" w:rsidP="00B63804">
      <w:pPr>
        <w:pStyle w:val="Normalny1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4A543F">
        <w:rPr>
          <w:rFonts w:ascii="Arial" w:hAnsi="Arial" w:cs="Arial"/>
          <w:b/>
          <w:sz w:val="24"/>
          <w:szCs w:val="24"/>
          <w:lang w:val="pl-PL"/>
        </w:rPr>
        <w:t>Umowa o udzielenie zamówienia na świadczenia zdrowotne w zakresie pielęgniarstwa</w:t>
      </w:r>
      <w:r>
        <w:rPr>
          <w:rFonts w:ascii="Arial" w:hAnsi="Arial" w:cs="Arial"/>
          <w:b/>
          <w:sz w:val="24"/>
          <w:szCs w:val="24"/>
          <w:lang w:val="pl-PL"/>
        </w:rPr>
        <w:t>/ położnictwa</w:t>
      </w:r>
      <w:r w:rsidRPr="004A543F">
        <w:rPr>
          <w:rFonts w:ascii="Arial" w:hAnsi="Arial" w:cs="Arial"/>
          <w:b/>
          <w:sz w:val="24"/>
          <w:szCs w:val="24"/>
          <w:lang w:val="pl-PL"/>
        </w:rPr>
        <w:br/>
        <w:t>nr SPZOZ</w:t>
      </w:r>
      <w:r w:rsidR="001874DD">
        <w:rPr>
          <w:rFonts w:ascii="Arial" w:hAnsi="Arial" w:cs="Arial"/>
          <w:b/>
          <w:sz w:val="24"/>
          <w:szCs w:val="24"/>
          <w:lang w:val="pl-PL"/>
        </w:rPr>
        <w:t>.</w:t>
      </w:r>
      <w:r w:rsidRPr="004A543F">
        <w:rPr>
          <w:rFonts w:ascii="Arial" w:hAnsi="Arial" w:cs="Arial"/>
          <w:b/>
          <w:sz w:val="24"/>
          <w:szCs w:val="24"/>
          <w:lang w:val="pl-PL"/>
        </w:rPr>
        <w:t>KP</w:t>
      </w:r>
      <w:r w:rsidR="001874DD">
        <w:rPr>
          <w:rFonts w:ascii="Arial" w:hAnsi="Arial" w:cs="Arial"/>
          <w:b/>
          <w:sz w:val="24"/>
          <w:szCs w:val="24"/>
          <w:lang w:val="pl-PL"/>
        </w:rPr>
        <w:t>.</w:t>
      </w:r>
      <w:r w:rsidRPr="004A543F">
        <w:rPr>
          <w:rFonts w:ascii="Arial" w:hAnsi="Arial" w:cs="Arial"/>
          <w:b/>
          <w:sz w:val="24"/>
          <w:szCs w:val="24"/>
          <w:lang w:val="pl-PL"/>
        </w:rPr>
        <w:t>11</w:t>
      </w:r>
      <w:r w:rsidR="001874DD">
        <w:rPr>
          <w:rFonts w:ascii="Arial" w:hAnsi="Arial" w:cs="Arial"/>
          <w:b/>
          <w:sz w:val="24"/>
          <w:szCs w:val="24"/>
          <w:lang w:val="pl-PL"/>
        </w:rPr>
        <w:t xml:space="preserve">6.  </w:t>
      </w:r>
      <w:r w:rsidRPr="004A543F">
        <w:rPr>
          <w:rFonts w:ascii="Arial" w:hAnsi="Arial" w:cs="Arial"/>
          <w:b/>
          <w:sz w:val="24"/>
          <w:szCs w:val="24"/>
          <w:lang w:val="pl-PL"/>
        </w:rPr>
        <w:t xml:space="preserve">       </w:t>
      </w:r>
      <w:r w:rsidR="001874DD">
        <w:rPr>
          <w:rFonts w:ascii="Arial" w:hAnsi="Arial" w:cs="Arial"/>
          <w:b/>
          <w:sz w:val="24"/>
          <w:szCs w:val="24"/>
          <w:lang w:val="pl-PL"/>
        </w:rPr>
        <w:t>.</w:t>
      </w:r>
      <w:r w:rsidRPr="004A543F">
        <w:rPr>
          <w:rFonts w:ascii="Arial" w:hAnsi="Arial" w:cs="Arial"/>
          <w:b/>
          <w:sz w:val="24"/>
          <w:szCs w:val="24"/>
          <w:lang w:val="pl-PL"/>
        </w:rPr>
        <w:t>20</w:t>
      </w:r>
      <w:r w:rsidR="001874DD">
        <w:rPr>
          <w:rFonts w:ascii="Arial" w:hAnsi="Arial" w:cs="Arial"/>
          <w:b/>
          <w:sz w:val="24"/>
          <w:szCs w:val="24"/>
          <w:lang w:val="pl-PL"/>
        </w:rPr>
        <w:t>22</w:t>
      </w:r>
    </w:p>
    <w:p w14:paraId="7247612D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b/>
          <w:sz w:val="24"/>
          <w:szCs w:val="24"/>
          <w:lang w:val="pl-PL"/>
        </w:rPr>
      </w:pPr>
    </w:p>
    <w:p w14:paraId="3767EBD1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zawarta w dniu ……………….. w Krotoszynie pomiędzy:</w:t>
      </w:r>
    </w:p>
    <w:p w14:paraId="28CE7D21" w14:textId="77777777" w:rsidR="00B63804" w:rsidRPr="004A543F" w:rsidRDefault="00B63804" w:rsidP="00B63804">
      <w:pPr>
        <w:pStyle w:val="Normalny2"/>
        <w:spacing w:after="200" w:line="276" w:lineRule="auto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Samodzielnym Publicznym Zakładem Opieki Zdrowotnej w Krotoszynie z siedzibą </w:t>
      </w:r>
      <w:r>
        <w:rPr>
          <w:rFonts w:ascii="Arial" w:hAnsi="Arial" w:cs="Arial"/>
          <w:lang w:val="pl-PL"/>
        </w:rPr>
        <w:br/>
      </w:r>
      <w:r w:rsidRPr="004A543F">
        <w:rPr>
          <w:rFonts w:ascii="Arial" w:hAnsi="Arial" w:cs="Arial"/>
          <w:lang w:val="pl-PL"/>
        </w:rPr>
        <w:t xml:space="preserve">w Krotoszynie przy ul. Młyńskiej 2, 63-700 Krotoszyn, wpisanym do Krajowego Rejestru Sądowego pod nr </w:t>
      </w:r>
      <w:r w:rsidRPr="004A543F">
        <w:rPr>
          <w:rFonts w:ascii="Arial" w:hAnsi="Arial" w:cs="Arial"/>
          <w:color w:val="FF3333"/>
          <w:lang w:val="pl-PL"/>
        </w:rPr>
        <w:t>.......................,</w:t>
      </w:r>
      <w:r w:rsidRPr="004A543F">
        <w:rPr>
          <w:rFonts w:ascii="Arial" w:hAnsi="Arial" w:cs="Arial"/>
          <w:lang w:val="pl-PL"/>
        </w:rPr>
        <w:t xml:space="preserve"> NIP: </w:t>
      </w:r>
      <w:r w:rsidRPr="004A543F">
        <w:rPr>
          <w:rFonts w:ascii="Arial" w:hAnsi="Arial" w:cs="Arial"/>
          <w:color w:val="FF3333"/>
          <w:lang w:val="pl-PL"/>
        </w:rPr>
        <w:t>..................</w:t>
      </w:r>
      <w:r w:rsidRPr="004A543F">
        <w:rPr>
          <w:rFonts w:ascii="Arial" w:hAnsi="Arial" w:cs="Arial"/>
          <w:lang w:val="pl-PL"/>
        </w:rPr>
        <w:t xml:space="preserve">, REGON: </w:t>
      </w:r>
      <w:r w:rsidRPr="004A543F">
        <w:rPr>
          <w:rFonts w:ascii="Arial" w:hAnsi="Arial" w:cs="Arial"/>
          <w:color w:val="FF3333"/>
          <w:lang w:val="pl-PL"/>
        </w:rPr>
        <w:t>...................</w:t>
      </w:r>
      <w:r w:rsidRPr="004A543F">
        <w:rPr>
          <w:rFonts w:ascii="Arial" w:hAnsi="Arial" w:cs="Arial"/>
          <w:lang w:val="pl-PL"/>
        </w:rPr>
        <w:t>, reprezentowanym przez:</w:t>
      </w:r>
    </w:p>
    <w:p w14:paraId="14A32A6A" w14:textId="77777777" w:rsidR="00B63804" w:rsidRPr="004A543F" w:rsidRDefault="00B63804" w:rsidP="00B63804">
      <w:pPr>
        <w:pStyle w:val="Normalny1"/>
        <w:numPr>
          <w:ilvl w:val="0"/>
          <w:numId w:val="2"/>
        </w:numPr>
        <w:tabs>
          <w:tab w:val="left" w:pos="0"/>
        </w:tabs>
        <w:ind w:left="0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……………………………………….. – Dyrektora </w:t>
      </w:r>
    </w:p>
    <w:p w14:paraId="529EECAA" w14:textId="77777777" w:rsidR="00B63804" w:rsidRPr="004A543F" w:rsidRDefault="00B63804" w:rsidP="00B63804">
      <w:pPr>
        <w:pStyle w:val="Normalny1"/>
        <w:numPr>
          <w:ilvl w:val="0"/>
          <w:numId w:val="2"/>
        </w:numPr>
        <w:tabs>
          <w:tab w:val="left" w:pos="0"/>
        </w:tabs>
        <w:ind w:left="0"/>
        <w:jc w:val="both"/>
        <w:rPr>
          <w:rFonts w:ascii="Arial" w:hAnsi="Arial" w:cs="Arial"/>
          <w:color w:val="auto"/>
          <w:lang w:val="pl-PL"/>
        </w:rPr>
      </w:pPr>
      <w:r w:rsidRPr="004A543F">
        <w:rPr>
          <w:rFonts w:ascii="Arial" w:hAnsi="Arial" w:cs="Arial"/>
          <w:color w:val="auto"/>
          <w:lang w:val="pl-PL"/>
        </w:rPr>
        <w:t>……………………………………….. – Główną Księgową</w:t>
      </w:r>
    </w:p>
    <w:p w14:paraId="35EA0C87" w14:textId="77777777" w:rsidR="00B63804" w:rsidRPr="004A543F" w:rsidRDefault="00B63804" w:rsidP="00B63804">
      <w:pPr>
        <w:pStyle w:val="Normalny1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zwanym w dalszej części umowy </w:t>
      </w:r>
      <w:r w:rsidRPr="004A543F">
        <w:rPr>
          <w:rFonts w:ascii="Arial" w:hAnsi="Arial" w:cs="Arial"/>
          <w:b/>
          <w:lang w:val="pl-PL"/>
        </w:rPr>
        <w:t>Udzielaj</w:t>
      </w:r>
      <w:r w:rsidRPr="004A543F">
        <w:rPr>
          <w:rFonts w:ascii="Arial" w:hAnsi="Arial" w:cs="Arial"/>
          <w:lang w:val="pl-PL"/>
        </w:rPr>
        <w:t>ą</w:t>
      </w:r>
      <w:r w:rsidRPr="004A543F">
        <w:rPr>
          <w:rFonts w:ascii="Arial" w:hAnsi="Arial" w:cs="Arial"/>
          <w:b/>
          <w:lang w:val="pl-PL"/>
        </w:rPr>
        <w:t>cym zamówienia</w:t>
      </w:r>
      <w:r w:rsidRPr="004A543F">
        <w:rPr>
          <w:rFonts w:ascii="Arial" w:hAnsi="Arial" w:cs="Arial"/>
          <w:lang w:val="pl-PL"/>
        </w:rPr>
        <w:t xml:space="preserve"> </w:t>
      </w:r>
    </w:p>
    <w:p w14:paraId="6EEF578E" w14:textId="77777777" w:rsidR="00B63804" w:rsidRPr="004A543F" w:rsidRDefault="00B63804" w:rsidP="00B63804">
      <w:pPr>
        <w:pStyle w:val="Normalny1"/>
        <w:rPr>
          <w:rFonts w:ascii="Arial" w:hAnsi="Arial" w:cs="Arial"/>
          <w:b/>
          <w:bCs/>
          <w:lang w:val="pl-PL"/>
        </w:rPr>
      </w:pPr>
      <w:r w:rsidRPr="004A543F">
        <w:rPr>
          <w:rFonts w:ascii="Arial" w:hAnsi="Arial" w:cs="Arial"/>
          <w:lang w:val="pl-PL"/>
        </w:rPr>
        <w:t xml:space="preserve">a </w:t>
      </w:r>
    </w:p>
    <w:p w14:paraId="6EFECB7C" w14:textId="77777777" w:rsidR="00B63804" w:rsidRPr="004A543F" w:rsidRDefault="00B63804" w:rsidP="00B63804">
      <w:pPr>
        <w:pStyle w:val="Normalny1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b/>
          <w:bCs/>
          <w:lang w:val="pl-PL"/>
        </w:rPr>
        <w:t>……………………………………………………………………………………………………………</w:t>
      </w:r>
    </w:p>
    <w:p w14:paraId="3FD13946" w14:textId="77777777" w:rsidR="00B63804" w:rsidRPr="004A543F" w:rsidRDefault="00B63804" w:rsidP="00B63804">
      <w:pPr>
        <w:pStyle w:val="Normalny1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zwanym dalej </w:t>
      </w:r>
      <w:r w:rsidRPr="004A543F">
        <w:rPr>
          <w:rFonts w:ascii="Arial" w:hAnsi="Arial" w:cs="Arial"/>
          <w:b/>
          <w:lang w:val="pl-PL"/>
        </w:rPr>
        <w:t>Przyjmuj</w:t>
      </w:r>
      <w:r w:rsidRPr="004A543F">
        <w:rPr>
          <w:rFonts w:ascii="Arial" w:hAnsi="Arial" w:cs="Arial"/>
          <w:lang w:val="pl-PL"/>
        </w:rPr>
        <w:t>ą</w:t>
      </w:r>
      <w:r w:rsidRPr="004A543F">
        <w:rPr>
          <w:rFonts w:ascii="Arial" w:hAnsi="Arial" w:cs="Arial"/>
          <w:b/>
          <w:lang w:val="pl-PL"/>
        </w:rPr>
        <w:t>cym zamówienie.</w:t>
      </w:r>
    </w:p>
    <w:p w14:paraId="588F1B8E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Na podstawie art. 27 ustawy z dnia 15 kwietnia 2011r. o działalności leczniczej (tekst. jedn. Dz. U. z</w:t>
      </w:r>
      <w:r>
        <w:rPr>
          <w:rFonts w:ascii="Arial" w:hAnsi="Arial" w:cs="Arial"/>
          <w:lang w:val="pl-PL"/>
        </w:rPr>
        <w:t xml:space="preserve"> </w:t>
      </w:r>
      <w:r w:rsidRPr="004A543F">
        <w:rPr>
          <w:rFonts w:ascii="Arial" w:hAnsi="Arial" w:cs="Arial"/>
          <w:lang w:val="pl-PL"/>
        </w:rPr>
        <w:t>2015 poz. 618 z późn. zm.) oraz w wyniku przeprowadzonego konkursu ofert na udzielenie</w:t>
      </w:r>
      <w:r>
        <w:rPr>
          <w:rFonts w:ascii="Arial" w:hAnsi="Arial" w:cs="Arial"/>
          <w:lang w:val="pl-PL"/>
        </w:rPr>
        <w:t xml:space="preserve"> </w:t>
      </w:r>
      <w:r w:rsidRPr="004A543F">
        <w:rPr>
          <w:rFonts w:ascii="Arial" w:hAnsi="Arial" w:cs="Arial"/>
          <w:lang w:val="pl-PL"/>
        </w:rPr>
        <w:t>świadczeń zdrowotnych strony zawierają umowę o następującej treści:</w:t>
      </w:r>
    </w:p>
    <w:p w14:paraId="0520EA5C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§ 1</w:t>
      </w:r>
    </w:p>
    <w:p w14:paraId="5ACB81BE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1. Przedmiotem umowy jest udzielanie świadczeń zdrowotnych w zakresie opieki pielęgniarskiej</w:t>
      </w:r>
      <w:r>
        <w:rPr>
          <w:rFonts w:ascii="Arial" w:hAnsi="Arial" w:cs="Arial"/>
          <w:lang w:val="pl-PL"/>
        </w:rPr>
        <w:t xml:space="preserve">/położniczej </w:t>
      </w:r>
      <w:r w:rsidRPr="004A543F">
        <w:rPr>
          <w:rFonts w:ascii="Arial" w:hAnsi="Arial" w:cs="Arial"/>
          <w:lang w:val="pl-PL"/>
        </w:rPr>
        <w:t xml:space="preserve">w oddziałach szpitalnych </w:t>
      </w:r>
      <w:r>
        <w:rPr>
          <w:rFonts w:ascii="Arial" w:hAnsi="Arial" w:cs="Arial"/>
          <w:lang w:val="pl-PL"/>
        </w:rPr>
        <w:t xml:space="preserve">oraz w Zakładzie Opiekuńczo-Leczniczym i Zakładzie Opieki Paliatywnej </w:t>
      </w:r>
      <w:r w:rsidRPr="004A543F">
        <w:rPr>
          <w:rFonts w:ascii="Arial" w:hAnsi="Arial" w:cs="Arial"/>
          <w:lang w:val="pl-PL"/>
        </w:rPr>
        <w:t xml:space="preserve">SPZOZ w Krotoszynie, zwanych dalej świadczeniami pacjentom Udzielającego zamówienie na zasadach określonych </w:t>
      </w:r>
      <w:r>
        <w:rPr>
          <w:rFonts w:ascii="Arial" w:hAnsi="Arial" w:cs="Arial"/>
          <w:lang w:val="pl-PL"/>
        </w:rPr>
        <w:br/>
      </w:r>
      <w:r w:rsidRPr="004A543F">
        <w:rPr>
          <w:rFonts w:ascii="Arial" w:hAnsi="Arial" w:cs="Arial"/>
          <w:lang w:val="pl-PL"/>
        </w:rPr>
        <w:t>w szczegółowych warunkach konkursu ofert, zgodnie ze złożoną ofertą.</w:t>
      </w:r>
    </w:p>
    <w:p w14:paraId="4C3D4A50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2. Świadczenia zdrowotne udzielone pacjentom (świadczeniobiorcom) w ramach i na zasadach umowy zawartej przez Udzielającego zamówienia z Narodowym Funduszem Zdrowia są bezpłatne.</w:t>
      </w:r>
    </w:p>
    <w:p w14:paraId="6658B54E" w14:textId="3464F6CB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3.Świadczenia zdrowotne określone w ust.1 b</w:t>
      </w:r>
      <w:r>
        <w:rPr>
          <w:rFonts w:ascii="Arial" w:hAnsi="Arial" w:cs="Arial"/>
          <w:lang w:val="pl-PL"/>
        </w:rPr>
        <w:t>ę</w:t>
      </w:r>
      <w:r w:rsidRPr="004A543F">
        <w:rPr>
          <w:rFonts w:ascii="Arial" w:hAnsi="Arial" w:cs="Arial"/>
          <w:lang w:val="pl-PL"/>
        </w:rPr>
        <w:t>dą udzielane przez Przyjmującego zamówienie według potrzeb Udzielającego zamówienia, w dni powszednie oraz ustawowo wolne od pracy, według harmonogramu uzgodnionego z Przyjmującym zamówienie.</w:t>
      </w:r>
    </w:p>
    <w:p w14:paraId="74304DCB" w14:textId="205CA084" w:rsidR="00B63804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4. W zakresie grafików w imieniu Udzielającego zamówienia działa pielęgniarka oddziałowa/kierownik pionu pielęgniarskiego</w:t>
      </w:r>
      <w:r>
        <w:rPr>
          <w:rFonts w:ascii="Arial" w:hAnsi="Arial" w:cs="Arial"/>
          <w:lang w:val="pl-PL"/>
        </w:rPr>
        <w:t>/położniczego</w:t>
      </w:r>
      <w:r w:rsidRPr="004A543F">
        <w:rPr>
          <w:rFonts w:ascii="Arial" w:hAnsi="Arial" w:cs="Arial"/>
          <w:lang w:val="pl-PL"/>
        </w:rPr>
        <w:t xml:space="preserve"> komórki organizacyjnej.</w:t>
      </w:r>
    </w:p>
    <w:p w14:paraId="1C86A878" w14:textId="00BB7654" w:rsidR="00D21120" w:rsidRPr="004A543F" w:rsidRDefault="00D21120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5. Przyjmujący zamówienie oświadcza, że będzie w okresie obowiązywania umowy zdolny do świadczenia usług na rzecz Udzielającego zamówienie w ilości wskazanej w ofercie tj. </w:t>
      </w:r>
      <w:r w:rsidRPr="003213D9">
        <w:rPr>
          <w:rFonts w:ascii="Arial" w:hAnsi="Arial" w:cs="Arial"/>
          <w:b/>
          <w:bCs/>
          <w:lang w:val="pl-PL"/>
        </w:rPr>
        <w:t xml:space="preserve">minimum </w:t>
      </w:r>
      <w:r w:rsidR="003213D9" w:rsidRPr="003213D9">
        <w:rPr>
          <w:rFonts w:ascii="Arial" w:hAnsi="Arial" w:cs="Arial"/>
          <w:b/>
          <w:bCs/>
          <w:lang w:val="pl-PL"/>
        </w:rPr>
        <w:t>………..</w:t>
      </w:r>
      <w:r w:rsidRPr="003213D9">
        <w:rPr>
          <w:rFonts w:ascii="Arial" w:hAnsi="Arial" w:cs="Arial"/>
          <w:b/>
          <w:bCs/>
          <w:lang w:val="pl-PL"/>
        </w:rPr>
        <w:t xml:space="preserve"> godzin w miesiącu</w:t>
      </w:r>
      <w:r>
        <w:rPr>
          <w:rFonts w:ascii="Arial" w:hAnsi="Arial" w:cs="Arial"/>
          <w:lang w:val="pl-PL"/>
        </w:rPr>
        <w:t>. Udzielający zamówienia nie gwarantuje w każdym miesiącu świadczenia usług wykorzystania pełnego potencjału godzin wskazanego w zdaniu pierwszym.</w:t>
      </w:r>
    </w:p>
    <w:p w14:paraId="7C256A7D" w14:textId="77777777" w:rsidR="00B63804" w:rsidRPr="00D21120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D21120">
        <w:rPr>
          <w:rFonts w:ascii="Arial" w:hAnsi="Arial" w:cs="Arial"/>
          <w:lang w:val="pl-PL"/>
        </w:rPr>
        <w:t>§ 2</w:t>
      </w:r>
    </w:p>
    <w:p w14:paraId="42734674" w14:textId="77777777" w:rsidR="00B63804" w:rsidRPr="004A543F" w:rsidRDefault="00B63804" w:rsidP="00B63804">
      <w:pPr>
        <w:pStyle w:val="Normalny1"/>
        <w:numPr>
          <w:ilvl w:val="0"/>
          <w:numId w:val="1"/>
        </w:numPr>
        <w:spacing w:after="100" w:afterAutospacing="1"/>
        <w:ind w:left="360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Udzielający zamówienie zabezpiecza obsadę lekarską, obsługę administracyjną, gospodarczą oraz sprzęt i aparaturę medyczną w zakresie niezbędnym dla realizacji niniejszej umowy. Wytworzona dokumentacja medyczna przechowywana będzie i archiwizowana przez Udzielającego zamówienia.</w:t>
      </w:r>
    </w:p>
    <w:p w14:paraId="5B62B285" w14:textId="77777777" w:rsidR="00B63804" w:rsidRPr="004A543F" w:rsidRDefault="00B63804" w:rsidP="00B63804">
      <w:pPr>
        <w:pStyle w:val="Normalny1"/>
        <w:numPr>
          <w:ilvl w:val="0"/>
          <w:numId w:val="1"/>
        </w:numPr>
        <w:spacing w:after="100" w:afterAutospacing="1"/>
        <w:ind w:left="360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lastRenderedPageBreak/>
        <w:t>Przy realizacji zadań objętych niniejszą umową Przyjmujący zamówienie zobowiązany jest do realizacji zleceń lekarskich oraz do współpracy z personelem medycznym i administracyjnym zatrudnianym przez Udzielającego zamówienia.</w:t>
      </w:r>
    </w:p>
    <w:p w14:paraId="7467851C" w14:textId="77777777" w:rsidR="00B63804" w:rsidRPr="004A543F" w:rsidRDefault="00B63804" w:rsidP="00B63804">
      <w:pPr>
        <w:pStyle w:val="Normalny1"/>
        <w:numPr>
          <w:ilvl w:val="0"/>
          <w:numId w:val="1"/>
        </w:numPr>
        <w:spacing w:after="100" w:afterAutospacing="1"/>
        <w:ind w:left="360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Przyjmujący zamówienie w czasie realizowania świadczeń zdrowotnych objętych umową otrzymuje od Udzielającego zamówienie szafkę do przechowywania odzieży ochronnej, z tym zastrzeżeniem, że Udzielający zamówienie nie ponosi odpowiedzialności za pozostawione w niej rzeczy.</w:t>
      </w:r>
    </w:p>
    <w:p w14:paraId="426A797C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§ 3</w:t>
      </w:r>
    </w:p>
    <w:p w14:paraId="09C35CB2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1. Przyjmujący zamówienie uprawniony jest do dokonywania czynności w imieniu Udzielającego zamówienia. Podjęcie konkretnych czynności zawodowych Przyjmującego zamówienie uzależnione jest od bieżących potrzeb.</w:t>
      </w:r>
    </w:p>
    <w:p w14:paraId="26C7D98E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2. Przyjmujący zamówienie w szczególności:</w:t>
      </w:r>
    </w:p>
    <w:p w14:paraId="5BF1DB99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a) realizuje wszystkie etapy procesu pielęgnowania pacjentów,</w:t>
      </w:r>
    </w:p>
    <w:p w14:paraId="68827391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b) wykonuje czynności pielęgniarskie</w:t>
      </w:r>
      <w:r>
        <w:rPr>
          <w:rFonts w:ascii="Arial" w:hAnsi="Arial" w:cs="Arial"/>
          <w:lang w:val="pl-PL"/>
        </w:rPr>
        <w:t>/położnicze</w:t>
      </w:r>
      <w:r w:rsidRPr="004A543F">
        <w:rPr>
          <w:rFonts w:ascii="Arial" w:hAnsi="Arial" w:cs="Arial"/>
          <w:lang w:val="pl-PL"/>
        </w:rPr>
        <w:t xml:space="preserve"> zgodnie z obowiązującymi standardami </w:t>
      </w:r>
      <w:r>
        <w:rPr>
          <w:rFonts w:ascii="Arial" w:hAnsi="Arial" w:cs="Arial"/>
          <w:lang w:val="pl-PL"/>
        </w:rPr>
        <w:br/>
      </w:r>
      <w:r w:rsidRPr="004A543F">
        <w:rPr>
          <w:rFonts w:ascii="Arial" w:hAnsi="Arial" w:cs="Arial"/>
          <w:lang w:val="pl-PL"/>
        </w:rPr>
        <w:t>i procedurami,</w:t>
      </w:r>
    </w:p>
    <w:p w14:paraId="6F986C99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c) realizuje zlecenia lekarskie w procesie diagnostyki, leczenia i rehabilitacji odnotowane w dokumentacji medycznej,</w:t>
      </w:r>
    </w:p>
    <w:p w14:paraId="458B0B23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d) prowadzi obowiązującą dokumentację ogólną</w:t>
      </w:r>
      <w:r>
        <w:rPr>
          <w:rFonts w:ascii="Arial" w:hAnsi="Arial" w:cs="Arial"/>
          <w:lang w:val="pl-PL"/>
        </w:rPr>
        <w:t>,</w:t>
      </w:r>
      <w:r w:rsidRPr="004A543F">
        <w:rPr>
          <w:rFonts w:ascii="Arial" w:hAnsi="Arial" w:cs="Arial"/>
          <w:lang w:val="pl-PL"/>
        </w:rPr>
        <w:t xml:space="preserve"> pielęgniarską</w:t>
      </w:r>
      <w:r>
        <w:rPr>
          <w:rFonts w:ascii="Arial" w:hAnsi="Arial" w:cs="Arial"/>
          <w:lang w:val="pl-PL"/>
        </w:rPr>
        <w:t>/położniczą,</w:t>
      </w:r>
    </w:p>
    <w:p w14:paraId="02372ABD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e) udziela pierwszej pomocy przedlekarskiej w stanach zagrożenia życia,</w:t>
      </w:r>
    </w:p>
    <w:p w14:paraId="196F5327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f) przestrzega praw pacjenta,</w:t>
      </w:r>
    </w:p>
    <w:p w14:paraId="5ED5C560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g) dba o właściwy poziom udzielanych świadczeń zdrowotnych,</w:t>
      </w:r>
    </w:p>
    <w:p w14:paraId="4A01EC49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h) przestrzega obowiązku zachowania tajemnicy zawodowej,</w:t>
      </w:r>
    </w:p>
    <w:p w14:paraId="46D28263" w14:textId="77777777" w:rsidR="00B63804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i) współpracuje z personelem innych oddziałów, kierownictwem Udzielającego zamówienie, Specjalistą ds Epidemiologii, Pełnomocnikiem ds. Systemu Zarządzania Jakością/ABI.</w:t>
      </w:r>
    </w:p>
    <w:p w14:paraId="14E0EFF3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</w:p>
    <w:p w14:paraId="14620AE8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4 </w:t>
      </w:r>
    </w:p>
    <w:p w14:paraId="104920A7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1. Żadna ze stron nie może ujawnić treści niniejszej umowy osobom trzecim bez zgody obu stron, za wyjątkiem sytuacji, gdy ujawnienie jej treści wynika z realizacji obowiązującego prawa.</w:t>
      </w:r>
    </w:p>
    <w:p w14:paraId="60766D40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2. Przyjmujący zamówienie zobowiązuje się do zachowania tajemnicy zawodowej oraz tajemnicy dotyczącej informacji organizacyjnych oraz wszelkich innych ustaleń dotyczących Udzielającego zamówienie nie podanych do wiadomości publicznej.</w:t>
      </w:r>
    </w:p>
    <w:p w14:paraId="3A4A0E23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5 </w:t>
      </w:r>
    </w:p>
    <w:p w14:paraId="460D1F0B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1. Przyjmujący zamówienie oświadcza, że dysponuje wiedzą, doświadczeniem oraz uprawnieniami niezbędnymi do należytego wykonania przedmiotu umowy.</w:t>
      </w:r>
    </w:p>
    <w:p w14:paraId="006CCA08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2. Przyjmujący zamówienie zobowiązany jest do zapewnienia ciągłości udzielanych świadczeń zdrowotnych według potrzeb Udzielającego zamówienie.</w:t>
      </w:r>
    </w:p>
    <w:p w14:paraId="688F50FF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3. W czasie udzielania świadczeń zdrowotnych wymienionych w § 1 ust.1, Przyjmujący zamówienie - osoba wskazana w grafiku, nie może opuścić komórki/jednostki organizacyjnej</w:t>
      </w:r>
      <w:r>
        <w:rPr>
          <w:rFonts w:ascii="Arial" w:hAnsi="Arial" w:cs="Arial"/>
          <w:lang w:val="pl-PL"/>
        </w:rPr>
        <w:t xml:space="preserve">, </w:t>
      </w:r>
      <w:r w:rsidRPr="004A543F">
        <w:rPr>
          <w:rFonts w:ascii="Arial" w:hAnsi="Arial" w:cs="Arial"/>
          <w:lang w:val="pl-PL"/>
        </w:rPr>
        <w:t>w której  udziela świadczeń. Nie dopuszcza się „tymczasowego” zastępstwa.</w:t>
      </w:r>
    </w:p>
    <w:p w14:paraId="5D233A67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4. Przyjmujący zamówienie oświadcza, że nie pozostaje w stosunku pracy ze Szpitalem </w:t>
      </w:r>
      <w:r>
        <w:rPr>
          <w:rFonts w:ascii="Arial" w:hAnsi="Arial" w:cs="Arial"/>
          <w:lang w:val="pl-PL"/>
        </w:rPr>
        <w:br/>
      </w:r>
      <w:r w:rsidRPr="004A543F">
        <w:rPr>
          <w:rFonts w:ascii="Arial" w:hAnsi="Arial" w:cs="Arial"/>
          <w:lang w:val="pl-PL"/>
        </w:rPr>
        <w:t>w zakresie przedmiotu konkursu.</w:t>
      </w:r>
    </w:p>
    <w:p w14:paraId="2B8458B6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6 </w:t>
      </w:r>
    </w:p>
    <w:p w14:paraId="0F4C090C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1. Przyjmujący zamówienie ponosi pełną odpowiedzialność wobec Udzielającego zamówienia </w:t>
      </w:r>
      <w:r w:rsidRPr="004A543F">
        <w:rPr>
          <w:rFonts w:ascii="Arial" w:hAnsi="Arial" w:cs="Arial"/>
          <w:lang w:val="pl-PL"/>
        </w:rPr>
        <w:lastRenderedPageBreak/>
        <w:t>za realizację świadczeń objętych niniejsza umową.</w:t>
      </w:r>
    </w:p>
    <w:p w14:paraId="7303DD69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2. Odpowiedzialność za szkodę wyrządzoną przy realizacji przedmiotu umowy ponoszą solidarnie Udzielający zamówienia i Przyjmujący zamówienie.</w:t>
      </w:r>
    </w:p>
    <w:p w14:paraId="7651ECFE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7 </w:t>
      </w:r>
    </w:p>
    <w:p w14:paraId="3FFDC32F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1. Przyjmujący zamówienie zobowiązuje się do prowadzenia stosownej dokumentacji medycznej zgodnie z obowiązującymi w tym zakresie przepisami oraz zarządzeniami wydanymi przez Udzielającego zamówienia, a także do prowadzenia sprawozdawczości statystycznej na zasadach obowiązujących u Udzielającego zamówienia.</w:t>
      </w:r>
    </w:p>
    <w:p w14:paraId="0535C61B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2. Udzielający zamówienia zobowiązuje się nieodpłatnie udostępnić urządzenia, środki i materiały dla celów prowadzenia dokumentacji wymienionej w ustępie 1 niniejszego paragrafu. Obejmuje to także dostęp i serwis systemu informatycznego Udzielającego zamówienia.</w:t>
      </w:r>
    </w:p>
    <w:p w14:paraId="7AFDC017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3. Przyjmujący zamówienie zobowiązuje się do przestrzegania przy realizacji umowy zasad wynikających z ustawy o ochronie danych osobowych.</w:t>
      </w:r>
    </w:p>
    <w:p w14:paraId="73BF1ABA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4. Przyjmujący zamówienie zobowiązany jest do niezwłocznego powiadomienia Udzielającego zamówienia o wszystkich zdarzeniach, które mogą wpłynąć na realizację przez niego przedmiotu umowy.</w:t>
      </w:r>
    </w:p>
    <w:p w14:paraId="057152D3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8 </w:t>
      </w:r>
    </w:p>
    <w:p w14:paraId="678328DD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1. Przyjmujący zamówienie zobowiązuje się do poddania kontroli przeprowadzonej przez Udzielającego zamówienia, w tym w szczególności do kontroli:</w:t>
      </w:r>
    </w:p>
    <w:p w14:paraId="2DC399AD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a) sposobu udzielania świadczeń zdrowotnych i ich jakości,</w:t>
      </w:r>
    </w:p>
    <w:p w14:paraId="43EB5132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b) gospodarowania użytkowanym sprzętem, aparaturą medyczną lekami i innymi środkami niezbędnymi do realizacji przedmiotu umowy,</w:t>
      </w:r>
    </w:p>
    <w:p w14:paraId="3596D2B7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c) dokonywania rozliczeń ustalających koszty realizacji świadczeń i należności za udzielane świadczenia,</w:t>
      </w:r>
    </w:p>
    <w:p w14:paraId="761E915E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d) prowadzonej dokumentacji medycznej i sprawozdawczości statystycznej.</w:t>
      </w:r>
    </w:p>
    <w:p w14:paraId="0DBBA9A7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2. Przyjmujący zamówienie przyjmuje na siebie obowiązek poddawania się kontroli Narodowego Funduszu Zdrowia oraz innych uprawnionych organów i osób, na warunkach określonych obowiązującymi przepisami prawa.</w:t>
      </w:r>
    </w:p>
    <w:p w14:paraId="736831B9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9 </w:t>
      </w:r>
    </w:p>
    <w:p w14:paraId="7F488009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Przyjmujący zamówienie zobowiązuje się do:</w:t>
      </w:r>
    </w:p>
    <w:p w14:paraId="1B64E6F6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1. Ubezpieczenia się od odpowiedzialności cywilnej za szkody wyrządzone w związku z udzielaniem świadczeń zdrowotnych lub w przypadkach niezgodnego z prawem zaniechania udzielania świadczeń zdrowotnych, określonych w § 1 niniejszej umowy. Minimalną sumę gwarancyjną ubezpieczenia OC w okresie trwania niniejszej umowy ustala się w wysokości określonej obowiązującymi przepisami.</w:t>
      </w:r>
    </w:p>
    <w:p w14:paraId="08FD316E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2. Okazania polisy ubezpieczeniowej, o której mowa w ust. 1, przy podpisywaniu niniejszej umowy oraz dostarczenia kopii polisy.</w:t>
      </w:r>
    </w:p>
    <w:p w14:paraId="745DF611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lastRenderedPageBreak/>
        <w:t>3. Utrzymywania przez cały okres obowiązywania niniejszej umowy stałej sumy gwarancyjnej oraz wartości ubezpieczenia w wysokości ustalonej przepisami.</w:t>
      </w:r>
    </w:p>
    <w:p w14:paraId="53B5D15A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4. Wznawiania umowy ubezpieczenia w dniu jej wygaśnięcia.</w:t>
      </w:r>
    </w:p>
    <w:p w14:paraId="012D482F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5. Pokrycia kosztów leczenia poekspozycyjnego.</w:t>
      </w:r>
    </w:p>
    <w:p w14:paraId="4136E86C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10 </w:t>
      </w:r>
    </w:p>
    <w:p w14:paraId="727F5DA9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1. Przyjmujący zamówienie zobowiązuje się wykonywać świadczenia medyczne określone niniejszą umową, z użyciem sprzętu medycznego, środków farmaceutycznych itp. Udzielającego zamówienia.</w:t>
      </w:r>
    </w:p>
    <w:p w14:paraId="1B390D50" w14:textId="77777777" w:rsidR="00B63804" w:rsidRPr="00EC78B8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2. Przyjmujący zamówienie zobowiązuje się wykorzystywać aparaturę i sprzęt medyczny zgodnie z jej przeznaczeniem, zasadami BHP oraz stosownymi instrukcjami, a leki i inne środki adekwatnie do potrzeb wynikających z realizacji świadczeń zdrowotnych zgodnie z </w:t>
      </w:r>
      <w:r w:rsidRPr="00EC78B8">
        <w:rPr>
          <w:rFonts w:ascii="Arial" w:hAnsi="Arial" w:cs="Arial"/>
          <w:lang w:val="pl-PL"/>
        </w:rPr>
        <w:t>wiedzą medyczną.</w:t>
      </w:r>
    </w:p>
    <w:p w14:paraId="76C085B5" w14:textId="77777777" w:rsidR="00B63804" w:rsidRDefault="00B63804" w:rsidP="00B63804">
      <w:pPr>
        <w:widowControl/>
        <w:autoSpaceDE w:val="0"/>
        <w:autoSpaceDN w:val="0"/>
        <w:adjustRightInd w:val="0"/>
        <w:jc w:val="both"/>
        <w:rPr>
          <w:rFonts w:ascii="Arial" w:eastAsia="SimSun" w:hAnsi="Arial" w:cs="Arial"/>
          <w:color w:val="auto"/>
          <w:lang w:val="pl-PL"/>
        </w:rPr>
      </w:pPr>
      <w:r w:rsidRPr="00EC78B8">
        <w:rPr>
          <w:rFonts w:ascii="Arial" w:hAnsi="Arial" w:cs="Arial"/>
          <w:lang w:val="pl-PL"/>
        </w:rPr>
        <w:t xml:space="preserve">3. Przyjmujący zamówienie ponosi odpowiedzialność za powstałe szkody, z jego winy lub z przyczyn dotyczących osób, którymi posługuje się dla wykonania niniejszej umowy, w mieniu Udzielającego zamówienia. Przyjmujący zamówienie obowiązany jest zapłacić w terminie 14 dni licząc od dnia stwierdzenia szkody i oszacowania jej wartości </w:t>
      </w:r>
      <w:r w:rsidRPr="00EC78B8">
        <w:rPr>
          <w:rFonts w:ascii="Arial" w:eastAsia="SimSun" w:hAnsi="Arial" w:cs="Arial"/>
          <w:color w:val="auto"/>
          <w:lang w:val="pl-PL"/>
        </w:rPr>
        <w:t>w protokole</w:t>
      </w:r>
      <w:r>
        <w:rPr>
          <w:rFonts w:ascii="Arial" w:eastAsia="SimSun" w:hAnsi="Arial" w:cs="Arial"/>
          <w:color w:val="auto"/>
          <w:lang w:val="pl-PL"/>
        </w:rPr>
        <w:t xml:space="preserve"> </w:t>
      </w:r>
      <w:r w:rsidRPr="00EC78B8">
        <w:rPr>
          <w:rFonts w:ascii="Arial" w:eastAsia="SimSun" w:hAnsi="Arial" w:cs="Arial"/>
          <w:color w:val="auto"/>
          <w:lang w:val="pl-PL"/>
        </w:rPr>
        <w:t>podpisanym przez obie strony, Udzielającemu zamówienie kwotę odpowiadającą wartości</w:t>
      </w:r>
      <w:r>
        <w:rPr>
          <w:rFonts w:ascii="Arial" w:eastAsia="SimSun" w:hAnsi="Arial" w:cs="Arial"/>
          <w:color w:val="auto"/>
          <w:lang w:val="pl-PL"/>
        </w:rPr>
        <w:t xml:space="preserve"> </w:t>
      </w:r>
      <w:r w:rsidRPr="00EC78B8">
        <w:rPr>
          <w:rFonts w:ascii="Arial" w:eastAsia="SimSun" w:hAnsi="Arial" w:cs="Arial"/>
          <w:color w:val="auto"/>
          <w:lang w:val="pl-PL"/>
        </w:rPr>
        <w:t xml:space="preserve">szkody. </w:t>
      </w:r>
      <w:r>
        <w:rPr>
          <w:rFonts w:ascii="Arial" w:eastAsia="SimSun" w:hAnsi="Arial" w:cs="Arial"/>
          <w:color w:val="auto"/>
          <w:lang w:val="pl-PL"/>
        </w:rPr>
        <w:br/>
      </w:r>
      <w:r w:rsidRPr="00EC78B8">
        <w:rPr>
          <w:rFonts w:ascii="Arial" w:eastAsia="SimSun" w:hAnsi="Arial" w:cs="Arial"/>
          <w:color w:val="auto"/>
          <w:lang w:val="pl-PL"/>
        </w:rPr>
        <w:t>W przypadku szkody znacznej wartości jej spłata może zostać rozłożona na raty, na</w:t>
      </w:r>
      <w:r>
        <w:rPr>
          <w:rFonts w:ascii="Arial" w:eastAsia="SimSun" w:hAnsi="Arial" w:cs="Arial"/>
          <w:color w:val="auto"/>
          <w:lang w:val="pl-PL"/>
        </w:rPr>
        <w:t xml:space="preserve"> </w:t>
      </w:r>
      <w:r w:rsidRPr="00EC78B8">
        <w:rPr>
          <w:rFonts w:ascii="Arial" w:eastAsia="SimSun" w:hAnsi="Arial" w:cs="Arial"/>
          <w:color w:val="auto"/>
          <w:lang w:val="pl-PL"/>
        </w:rPr>
        <w:t>podstawie odrębnego porozumienia zawartego pomiędzy stronami.</w:t>
      </w:r>
    </w:p>
    <w:p w14:paraId="52D6742D" w14:textId="77777777" w:rsidR="00B63804" w:rsidRPr="00EC78B8" w:rsidRDefault="00B63804" w:rsidP="00B63804">
      <w:pPr>
        <w:widowControl/>
        <w:autoSpaceDE w:val="0"/>
        <w:autoSpaceDN w:val="0"/>
        <w:adjustRightInd w:val="0"/>
        <w:jc w:val="both"/>
        <w:rPr>
          <w:rFonts w:ascii="Arial" w:eastAsia="SimSun" w:hAnsi="Arial" w:cs="Arial"/>
          <w:color w:val="auto"/>
          <w:lang w:val="pl-PL"/>
        </w:rPr>
      </w:pPr>
    </w:p>
    <w:p w14:paraId="0833D345" w14:textId="77777777" w:rsidR="00B63804" w:rsidRDefault="00B63804" w:rsidP="00B63804">
      <w:pPr>
        <w:pStyle w:val="Normalny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11 </w:t>
      </w:r>
    </w:p>
    <w:p w14:paraId="473CA747" w14:textId="77777777" w:rsidR="00B63804" w:rsidRPr="004A543F" w:rsidRDefault="00B63804" w:rsidP="00B63804">
      <w:pPr>
        <w:pStyle w:val="Normalny1"/>
        <w:jc w:val="center"/>
        <w:rPr>
          <w:rFonts w:ascii="Arial" w:hAnsi="Arial" w:cs="Arial"/>
          <w:lang w:val="pl-PL"/>
        </w:rPr>
      </w:pPr>
    </w:p>
    <w:p w14:paraId="7CEA24E2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Przyjmujący zamówienie we własnym zakresie i na własny koszt zabezpieczy:</w:t>
      </w:r>
    </w:p>
    <w:p w14:paraId="3D95E6FD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a) odzież roboczą i ochronną,</w:t>
      </w:r>
    </w:p>
    <w:p w14:paraId="3ACB5F89" w14:textId="3116D0F2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b) posiadanie aktualnego szkolenia bhp,</w:t>
      </w:r>
    </w:p>
    <w:p w14:paraId="271CECA1" w14:textId="77777777" w:rsidR="00B63804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c) posiadanie aktualnego badania profilaktycznego.</w:t>
      </w:r>
    </w:p>
    <w:p w14:paraId="1BAE9882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</w:p>
    <w:p w14:paraId="141D79AA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12  </w:t>
      </w:r>
    </w:p>
    <w:p w14:paraId="49D11858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1. Przyjmującego zamówienie obowiązuje zakaz pobierania jakichkolwiek opłat na własną rzecz od pacjentów lub ich opiekunów z tytułu wykonywania świadczeń będących przedmiotem umowy w obiektach Udzielającego zamówienia, pod rygorem rozwiązania umowy ze skutkiem natychmiastowym.</w:t>
      </w:r>
    </w:p>
    <w:p w14:paraId="759FBA89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2. Udzielanie świadczeń opieki zdrowotnej przez Przyjmującego zamówienie w stanie wskazującym na spożycie alkoholu na terenie obiektów Udzielającego zamówienia lub spożywanie alkoholu przez Przyjmującego zamówienie w czasie przeznaczonym na wykonywanie świadczeń powodować będzie rozwiązanie umowy ze skutkiem natychmiastowym.</w:t>
      </w:r>
    </w:p>
    <w:p w14:paraId="0BC4206B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13  </w:t>
      </w:r>
    </w:p>
    <w:p w14:paraId="7E1C6C14" w14:textId="77777777" w:rsidR="00B63804" w:rsidRPr="004A543F" w:rsidRDefault="00B63804" w:rsidP="00B63804">
      <w:pPr>
        <w:widowControl/>
        <w:spacing w:after="100" w:afterAutospacing="1"/>
        <w:jc w:val="both"/>
        <w:rPr>
          <w:rFonts w:ascii="Arial" w:eastAsia="SimSun" w:hAnsi="Arial" w:cs="Arial"/>
          <w:color w:val="auto"/>
          <w:lang w:val="pl-PL" w:eastAsia="en-US"/>
        </w:rPr>
      </w:pPr>
      <w:r w:rsidRPr="004A543F">
        <w:rPr>
          <w:rFonts w:ascii="Arial" w:eastAsia="SimSun" w:hAnsi="Arial" w:cs="Arial"/>
          <w:color w:val="auto"/>
          <w:lang w:val="pl-PL" w:eastAsia="en-US"/>
        </w:rPr>
        <w:t>1. Przyjmujący zamówienie zapłaci Udzielającemu zamówienia karę umowną w wysokości:</w:t>
      </w:r>
    </w:p>
    <w:p w14:paraId="236B38D9" w14:textId="77777777" w:rsidR="00B63804" w:rsidRPr="004A543F" w:rsidRDefault="00B63804" w:rsidP="00B63804">
      <w:pPr>
        <w:widowControl/>
        <w:spacing w:after="100" w:afterAutospacing="1"/>
        <w:jc w:val="both"/>
        <w:rPr>
          <w:rFonts w:ascii="Arial" w:eastAsia="SimSun" w:hAnsi="Arial" w:cs="Arial"/>
          <w:color w:val="auto"/>
          <w:lang w:val="pl-PL" w:eastAsia="en-US"/>
        </w:rPr>
      </w:pPr>
      <w:r w:rsidRPr="004A543F">
        <w:rPr>
          <w:rFonts w:ascii="Arial" w:eastAsia="SimSun" w:hAnsi="Arial" w:cs="Arial"/>
          <w:color w:val="auto"/>
          <w:lang w:val="pl-PL" w:eastAsia="en-US"/>
        </w:rPr>
        <w:t xml:space="preserve">a) 1000,00 zł – w przypadku gdy Przyjmujący zamówienie zagubi dokumentację medyczną pacjenta </w:t>
      </w:r>
    </w:p>
    <w:p w14:paraId="6370A0CA" w14:textId="77777777" w:rsidR="00B63804" w:rsidRPr="004A543F" w:rsidRDefault="00B63804" w:rsidP="00B63804">
      <w:pPr>
        <w:widowControl/>
        <w:spacing w:after="100" w:afterAutospacing="1"/>
        <w:jc w:val="both"/>
        <w:rPr>
          <w:rFonts w:ascii="Arial" w:eastAsia="SimSun" w:hAnsi="Arial" w:cs="Arial"/>
          <w:color w:val="auto"/>
          <w:lang w:val="pl-PL" w:eastAsia="en-US"/>
        </w:rPr>
      </w:pPr>
      <w:r w:rsidRPr="004A543F">
        <w:rPr>
          <w:rFonts w:ascii="Arial" w:eastAsia="SimSun" w:hAnsi="Arial" w:cs="Arial"/>
          <w:color w:val="auto"/>
          <w:lang w:val="pl-PL" w:eastAsia="en-US"/>
        </w:rPr>
        <w:t xml:space="preserve">b) 200,00 zł – w przypadku gdy Przyjmujący zamówienie wypełni dokumentację medyczną niezgodnie z obowiązującymi przepisami lub nieczytelnie lub nierzetelnie. Kwota kary umownej dotyczy każdego z błędnych, nieczytelnych lub nierzetelnych wpisów. O zaistniałych </w:t>
      </w:r>
      <w:r w:rsidRPr="004A543F">
        <w:rPr>
          <w:rFonts w:ascii="Arial" w:eastAsia="SimSun" w:hAnsi="Arial" w:cs="Arial"/>
          <w:color w:val="auto"/>
          <w:lang w:val="pl-PL" w:eastAsia="en-US"/>
        </w:rPr>
        <w:lastRenderedPageBreak/>
        <w:t>nieprawidłowościach w realizacji umowy Udzielający zamówienia powiadomi niezwłocznie Przyjmującego zamówienie w formie telefonicznej a następnie pisemnej.</w:t>
      </w:r>
    </w:p>
    <w:p w14:paraId="72D55BEB" w14:textId="77777777" w:rsidR="00B63804" w:rsidRPr="004A543F" w:rsidRDefault="00B63804" w:rsidP="00B63804">
      <w:pPr>
        <w:widowControl/>
        <w:spacing w:after="100" w:afterAutospacing="1"/>
        <w:jc w:val="both"/>
        <w:rPr>
          <w:rFonts w:ascii="Arial" w:eastAsia="SimSun" w:hAnsi="Arial" w:cs="Arial"/>
          <w:color w:val="auto"/>
          <w:lang w:val="pl-PL" w:eastAsia="en-US"/>
        </w:rPr>
      </w:pPr>
      <w:r w:rsidRPr="004A543F">
        <w:rPr>
          <w:rFonts w:ascii="Arial" w:eastAsia="SimSun" w:hAnsi="Arial" w:cs="Arial"/>
          <w:color w:val="auto"/>
          <w:lang w:val="pl-PL" w:eastAsia="en-US"/>
        </w:rPr>
        <w:t xml:space="preserve">c) 500,00 zł – w przypadku gdy Przyjmujący Zamówienie nie stawi się w czasie i miejscu wskazanym przez Udzielającego Zamówienie na zasadach określonych w §1 ust. </w:t>
      </w:r>
      <w:r>
        <w:rPr>
          <w:rFonts w:ascii="Arial" w:eastAsia="SimSun" w:hAnsi="Arial" w:cs="Arial"/>
          <w:color w:val="auto"/>
          <w:lang w:val="pl-PL" w:eastAsia="en-US"/>
        </w:rPr>
        <w:t xml:space="preserve">3 </w:t>
      </w:r>
      <w:r w:rsidRPr="004A543F">
        <w:rPr>
          <w:rFonts w:ascii="Arial" w:eastAsia="SimSun" w:hAnsi="Arial" w:cs="Arial"/>
          <w:color w:val="auto"/>
          <w:lang w:val="pl-PL" w:eastAsia="en-US"/>
        </w:rPr>
        <w:t>umowy.</w:t>
      </w:r>
    </w:p>
    <w:p w14:paraId="7E342DD8" w14:textId="77777777" w:rsidR="00B63804" w:rsidRPr="004A543F" w:rsidRDefault="00B63804" w:rsidP="00B63804">
      <w:pPr>
        <w:widowControl/>
        <w:spacing w:after="100" w:afterAutospacing="1"/>
        <w:jc w:val="both"/>
        <w:rPr>
          <w:rFonts w:ascii="Arial" w:eastAsia="SimSun" w:hAnsi="Arial" w:cs="Arial"/>
          <w:color w:val="auto"/>
          <w:lang w:val="pl-PL" w:eastAsia="en-US"/>
        </w:rPr>
      </w:pPr>
      <w:r w:rsidRPr="004A543F">
        <w:rPr>
          <w:rFonts w:ascii="Arial" w:eastAsia="SimSun" w:hAnsi="Arial" w:cs="Arial"/>
          <w:color w:val="auto"/>
          <w:lang w:val="pl-PL" w:eastAsia="en-US"/>
        </w:rPr>
        <w:t>d) 2 000,00 zł – w przypadku wypowiedzenia umowy przez Przyjmującego Zamówienie bez ważnego powodu.</w:t>
      </w:r>
    </w:p>
    <w:p w14:paraId="32CFB1D4" w14:textId="77777777" w:rsidR="00B63804" w:rsidRPr="004A543F" w:rsidRDefault="00B63804" w:rsidP="00B63804">
      <w:pPr>
        <w:widowControl/>
        <w:spacing w:after="100" w:afterAutospacing="1"/>
        <w:jc w:val="both"/>
        <w:rPr>
          <w:rFonts w:ascii="Arial" w:eastAsia="SimSun" w:hAnsi="Arial" w:cs="Arial"/>
          <w:color w:val="auto"/>
          <w:lang w:val="pl-PL" w:eastAsia="en-US"/>
        </w:rPr>
      </w:pPr>
      <w:r w:rsidRPr="004A543F">
        <w:rPr>
          <w:rFonts w:ascii="Arial" w:eastAsia="SimSun" w:hAnsi="Arial" w:cs="Arial"/>
          <w:color w:val="auto"/>
          <w:lang w:val="pl-PL" w:eastAsia="en-US"/>
        </w:rPr>
        <w:t xml:space="preserve">2. Kary mogą być  potrącane z rachunku/faktury wystawionego przez Przyjmującego zamówienie.  </w:t>
      </w:r>
    </w:p>
    <w:p w14:paraId="64E5DD51" w14:textId="77777777" w:rsidR="00B63804" w:rsidRPr="004A543F" w:rsidRDefault="00B63804" w:rsidP="00B63804">
      <w:pPr>
        <w:widowControl/>
        <w:spacing w:after="100" w:afterAutospacing="1"/>
        <w:jc w:val="both"/>
        <w:rPr>
          <w:rFonts w:ascii="Arial" w:eastAsia="SimSun" w:hAnsi="Arial" w:cs="Arial"/>
          <w:color w:val="auto"/>
          <w:lang w:val="pl-PL" w:eastAsia="en-US"/>
        </w:rPr>
      </w:pPr>
      <w:r w:rsidRPr="004A543F">
        <w:rPr>
          <w:rFonts w:ascii="Arial" w:eastAsia="SimSun" w:hAnsi="Arial" w:cs="Arial"/>
          <w:color w:val="auto"/>
          <w:lang w:val="pl-PL" w:eastAsia="en-US"/>
        </w:rPr>
        <w:t>3. Strony ustalają, że w razie gdy Udzielający zamówienia zobowiązany będzie do zapłaty na rzecz Narodowego Funduszu Zdrowia kary umownej z tytułu niewykonania lub nienależytego wykonania umowy, Przyjmujący zamówienie zobowiązuje się zwrócić Udzielającemu zamówienia zapłacone przez niego kary umowne w części, w której kary te zostały naliczone w związku z niewykonaniem lub nienależytym wykonaniem świadczeń będących przedmiotem umowy.</w:t>
      </w:r>
    </w:p>
    <w:p w14:paraId="61685B51" w14:textId="77777777" w:rsidR="00B63804" w:rsidRPr="004A543F" w:rsidRDefault="00B63804" w:rsidP="00B63804">
      <w:pPr>
        <w:jc w:val="both"/>
        <w:rPr>
          <w:rFonts w:ascii="Arial" w:hAnsi="Arial" w:cs="Arial"/>
          <w:lang w:val="pl-PL"/>
        </w:rPr>
      </w:pPr>
      <w:r w:rsidRPr="004A543F">
        <w:rPr>
          <w:rFonts w:ascii="Arial" w:eastAsia="SimSun" w:hAnsi="Arial" w:cs="Arial"/>
          <w:lang w:val="pl-PL" w:eastAsia="en-US"/>
        </w:rPr>
        <w:t>4. Zamawiającemu przysługuje możliwość dochodzenia odszkodowania na zasadach ogólnych,  przenoszącego wysokość zastrzeżonej kary umownej.</w:t>
      </w:r>
    </w:p>
    <w:p w14:paraId="7B842C08" w14:textId="77777777" w:rsidR="00B63804" w:rsidRPr="004A543F" w:rsidRDefault="00B63804" w:rsidP="00B63804">
      <w:pPr>
        <w:pStyle w:val="Normalny1"/>
        <w:jc w:val="center"/>
        <w:rPr>
          <w:rFonts w:ascii="Arial" w:hAnsi="Arial" w:cs="Arial"/>
          <w:lang w:val="pl-PL"/>
        </w:rPr>
      </w:pPr>
    </w:p>
    <w:p w14:paraId="189A278B" w14:textId="77777777" w:rsidR="00B63804" w:rsidRDefault="00B63804" w:rsidP="00B63804">
      <w:pPr>
        <w:pStyle w:val="Normalny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14  </w:t>
      </w:r>
    </w:p>
    <w:p w14:paraId="6CEBC40E" w14:textId="77777777" w:rsidR="00B63804" w:rsidRPr="004A543F" w:rsidRDefault="00B63804" w:rsidP="00B63804">
      <w:pPr>
        <w:pStyle w:val="Normalny1"/>
        <w:jc w:val="center"/>
        <w:rPr>
          <w:rFonts w:ascii="Arial" w:hAnsi="Arial" w:cs="Arial"/>
          <w:lang w:val="pl-PL"/>
        </w:rPr>
      </w:pPr>
    </w:p>
    <w:p w14:paraId="2BCD2EA5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1. Za wykonane świadczenia będące przedmiotem umowy Przyjmujący zamówienie będzie otrzymywał wynagrodzenie w wysokości: </w:t>
      </w:r>
      <w:r w:rsidRPr="004A543F">
        <w:rPr>
          <w:rFonts w:ascii="Arial" w:hAnsi="Arial" w:cs="Arial"/>
          <w:b/>
          <w:bCs/>
          <w:lang w:val="pl-PL"/>
        </w:rPr>
        <w:t>……… zł</w:t>
      </w:r>
      <w:r w:rsidRPr="004A543F">
        <w:rPr>
          <w:rFonts w:ascii="Arial" w:hAnsi="Arial" w:cs="Arial"/>
          <w:lang w:val="pl-PL"/>
        </w:rPr>
        <w:t xml:space="preserve"> za 1 godzinę świadczeń zdrowotnych. Podstawą zapłaty będzie wystawiony przez Przyjmującego zamówienie rachunek/faktura za dany miesiąc przedłożony Udzielającemu zamówienia </w:t>
      </w:r>
      <w:r w:rsidRPr="004A543F">
        <w:rPr>
          <w:rFonts w:ascii="Arial" w:hAnsi="Arial" w:cs="Arial"/>
          <w:b/>
          <w:bCs/>
          <w:lang w:val="pl-PL"/>
        </w:rPr>
        <w:t xml:space="preserve">do dnia 5 </w:t>
      </w:r>
      <w:r w:rsidRPr="004A543F">
        <w:rPr>
          <w:rFonts w:ascii="Arial" w:hAnsi="Arial" w:cs="Arial"/>
          <w:b/>
          <w:bCs/>
          <w:color w:val="FF3333"/>
          <w:lang w:val="pl-PL"/>
        </w:rPr>
        <w:t xml:space="preserve"> </w:t>
      </w:r>
      <w:r w:rsidRPr="004A543F">
        <w:rPr>
          <w:rFonts w:ascii="Arial" w:hAnsi="Arial" w:cs="Arial"/>
          <w:b/>
          <w:bCs/>
          <w:lang w:val="pl-PL"/>
        </w:rPr>
        <w:t>następnego miesiąca.</w:t>
      </w:r>
    </w:p>
    <w:p w14:paraId="79833698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2.</w:t>
      </w:r>
      <w:r w:rsidRPr="004A543F">
        <w:rPr>
          <w:rFonts w:ascii="Arial" w:hAnsi="Arial" w:cs="Arial"/>
          <w:b/>
          <w:lang w:val="pl-PL"/>
        </w:rPr>
        <w:t xml:space="preserve"> </w:t>
      </w:r>
      <w:r w:rsidRPr="004A543F">
        <w:rPr>
          <w:rFonts w:ascii="Arial" w:hAnsi="Arial" w:cs="Arial"/>
          <w:lang w:val="pl-PL"/>
        </w:rPr>
        <w:t xml:space="preserve">Do rachunku/faktury należy załączyć zestawienie z wykonania świadczeń obejmujące: </w:t>
      </w:r>
      <w:r w:rsidRPr="004A543F">
        <w:rPr>
          <w:rFonts w:ascii="Arial" w:hAnsi="Arial" w:cs="Arial"/>
          <w:b/>
          <w:lang w:val="pl-PL"/>
        </w:rPr>
        <w:t xml:space="preserve"> dni i liczbę godzin pracy z podaniem komórki/jednostki organizacyjnej, na rzecz której były realizowane </w:t>
      </w:r>
      <w:r w:rsidRPr="004A543F">
        <w:rPr>
          <w:rFonts w:ascii="Arial" w:hAnsi="Arial" w:cs="Arial"/>
          <w:lang w:val="pl-PL"/>
        </w:rPr>
        <w:t>ś</w:t>
      </w:r>
      <w:r w:rsidRPr="004A543F">
        <w:rPr>
          <w:rFonts w:ascii="Arial" w:hAnsi="Arial" w:cs="Arial"/>
          <w:b/>
          <w:lang w:val="pl-PL"/>
        </w:rPr>
        <w:t>wiadczenia, potwierdzone przez pielęgniarkę oddziałową/kierownika pionu pielęgniarskiego komórki organizacyjnej</w:t>
      </w:r>
      <w:r>
        <w:rPr>
          <w:rFonts w:ascii="Arial" w:hAnsi="Arial" w:cs="Arial"/>
          <w:b/>
          <w:lang w:val="pl-PL"/>
        </w:rPr>
        <w:t xml:space="preserve"> oraz z-cę dyrektora ds. medycznych</w:t>
      </w:r>
    </w:p>
    <w:p w14:paraId="39D27070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3. Należność płatna będzie przelewem na rachunek bankowy do dnia</w:t>
      </w:r>
      <w:r w:rsidRPr="004A543F">
        <w:rPr>
          <w:rFonts w:ascii="Arial" w:hAnsi="Arial" w:cs="Arial"/>
          <w:b/>
          <w:lang w:val="pl-PL"/>
        </w:rPr>
        <w:t xml:space="preserve"> </w:t>
      </w:r>
      <w:r w:rsidRPr="004A543F">
        <w:rPr>
          <w:rFonts w:ascii="Arial" w:hAnsi="Arial" w:cs="Arial"/>
          <w:lang w:val="pl-PL"/>
        </w:rPr>
        <w:t>28 następnego miesiąca. Za dzień zapłaty uznaje się dzień obciążenia rachunku bankowego Udzielającego zamówienie.</w:t>
      </w:r>
    </w:p>
    <w:p w14:paraId="59303F0B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4. Przyjmujący zamówienie samodzielnie dokonuje wpłat i rozliczeń z Zakładem Ubezpieczeń Społecznych (ubezpieczenie społeczne, zdrowotne i inne tytuły wpłat) i z Urzędem Skarbowym.</w:t>
      </w:r>
    </w:p>
    <w:p w14:paraId="2AEF7857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5. Przyjmujący zamówienie nie może przenieść wierzytelności wynikającej z niniejszej umowy na osobę trzecią bez pisemnej zgody Udzielającego zamówienia.</w:t>
      </w:r>
    </w:p>
    <w:p w14:paraId="3FE8784C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15  </w:t>
      </w:r>
    </w:p>
    <w:p w14:paraId="545BDB84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1. Umowa zostaje zawarta </w:t>
      </w:r>
      <w:r w:rsidRPr="004A543F">
        <w:rPr>
          <w:rFonts w:ascii="Arial" w:hAnsi="Arial" w:cs="Arial"/>
          <w:b/>
          <w:bCs/>
          <w:lang w:val="pl-PL"/>
        </w:rPr>
        <w:t>na okres od ……………….…..do ………………………</w:t>
      </w:r>
    </w:p>
    <w:p w14:paraId="630143F9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2. Umowa może być rozwiązana przez Udzielającego zamówienia ze skutkiem natychmiastowym w przypadku gdy:</w:t>
      </w:r>
    </w:p>
    <w:p w14:paraId="42998C50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a) w wyniku kontroli wykonania niniejszej umowy i realizacji zaleceń pokontrolnych stwierdzono nie wypełnianie warunków umowy lub jej wadliwe wykonanie, a w szczególności ograniczenie dostępności świadczeń, zawężanie ich zakresu, złą jakość realizowanych </w:t>
      </w:r>
      <w:r w:rsidRPr="004A543F">
        <w:rPr>
          <w:rFonts w:ascii="Arial" w:hAnsi="Arial" w:cs="Arial"/>
          <w:lang w:val="pl-PL"/>
        </w:rPr>
        <w:lastRenderedPageBreak/>
        <w:t>świadczeń, nie prowadzenie lub nienależyte prowadzenie dokumentacji medycznej lub statystycznej, nienależytą współpracę w zakresie wymaganym umową, naruszenie praw pacjenta, uzasadnionej skargi pacjenta, nie zapewnienia ciągłości świadczeń lub złej atmosfery w oddziale/ placówce szpitalnej z przyczyn leżących po stronie Przyjmującego zamówienie,</w:t>
      </w:r>
    </w:p>
    <w:p w14:paraId="17A89F46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b) dane zawarte w ofercie Przyjmującego zamówienie okażą się nieprawdziwe,</w:t>
      </w:r>
    </w:p>
    <w:p w14:paraId="3AF2FB79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c) Przyjmujący zamówienie nie udokumentuje w terminie 30 dni wznowienia polisy zgodnie z § 9 ust. 4,</w:t>
      </w:r>
    </w:p>
    <w:p w14:paraId="16A62FE5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d) Przyjmujący zamówienie nie dopełni obowiązku zachowania tajemnicy zawodowej </w:t>
      </w:r>
      <w:r>
        <w:rPr>
          <w:rFonts w:ascii="Arial" w:hAnsi="Arial" w:cs="Arial"/>
          <w:lang w:val="pl-PL"/>
        </w:rPr>
        <w:br/>
      </w:r>
      <w:r w:rsidRPr="004A543F">
        <w:rPr>
          <w:rFonts w:ascii="Arial" w:hAnsi="Arial" w:cs="Arial"/>
          <w:lang w:val="pl-PL"/>
        </w:rPr>
        <w:t>i służbowej, o której mowa w § 3 ust. 2.,</w:t>
      </w:r>
    </w:p>
    <w:p w14:paraId="00881CFE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e) Przyjmujący zamówienie utraci uprawnienia konieczne dla realizacji umowy, a także opuści bez uzgodnienia miejsce realizacji świadczeń, nie przystąpi do realizacji umowy, odmówi poddania się badaniu krwi na zawartość alkoholu i środków odurzających, gdy zachodzi podejrzenie ich użycia,</w:t>
      </w:r>
    </w:p>
    <w:p w14:paraId="00CCE39D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f) naruszenia zakazów ujętych w § 12,</w:t>
      </w:r>
    </w:p>
    <w:p w14:paraId="4F44BF60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g) nieprzestrzegania obowiązujących w Szpitalu Zarządzeń i Instrukcji.</w:t>
      </w:r>
    </w:p>
    <w:p w14:paraId="1B6E93D7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3. Umowa może być rozwiązana przez Udzielającego zamówienie za 14 dniowym wypowiedzeniem w przypadku gdy:</w:t>
      </w:r>
    </w:p>
    <w:p w14:paraId="7C2A4EAE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a) następuje nie bilansowanie się wpływów i wydatków Udzielającego zamówienia związanych z prowadzeniem działalności w przedmiotowym zakresie,</w:t>
      </w:r>
    </w:p>
    <w:p w14:paraId="7E197686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b) nastąpi wypowiedzenie umowy przez Narodowy Fundusz Zdrowia,</w:t>
      </w:r>
    </w:p>
    <w:p w14:paraId="31E4E2B3" w14:textId="37439706" w:rsidR="00B63804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c) przyjmujący zamówienie nienależycie wykonuje umowę.</w:t>
      </w:r>
    </w:p>
    <w:p w14:paraId="370597F3" w14:textId="127EDC76" w:rsidR="00D21120" w:rsidRPr="004A543F" w:rsidRDefault="00D21120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d) z innej ważnej przyczyny, w szczególności zawieszenie działalności leczniczej w całości lub w części, zmian organizacyjnych, uzyskania optymalniejszego sposobu na zaspokojenie świadczeń objętych niniejszą umow</w:t>
      </w:r>
      <w:r w:rsidR="00C23442">
        <w:rPr>
          <w:rFonts w:ascii="Arial" w:hAnsi="Arial" w:cs="Arial"/>
          <w:lang w:val="pl-PL"/>
        </w:rPr>
        <w:t>ą</w:t>
      </w:r>
      <w:r>
        <w:rPr>
          <w:rFonts w:ascii="Arial" w:hAnsi="Arial" w:cs="Arial"/>
          <w:lang w:val="pl-PL"/>
        </w:rPr>
        <w:t>.</w:t>
      </w:r>
    </w:p>
    <w:p w14:paraId="34D9B5C9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4. Umowa ulega rozwiązaniu wskutek złożenia oświadczenia przez Udzielającego Zamówienia, po upływie jednomiesięcznego okresu wypowiedzenia, liczonego ze skutkiem na koniec miesiąca.</w:t>
      </w:r>
    </w:p>
    <w:p w14:paraId="1F1FA1CF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5. Strony zgodnie postanawiają, że wyłącza się obowiązek naprawienia szkody, w wypadku gdy Udzielający zamówienia wypowie umowę bez ważnej przyczyny.</w:t>
      </w:r>
    </w:p>
    <w:p w14:paraId="1B8F481C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6. Przyjmujący zamówienie może rozwiązać niniejszą umową tylko z ważnych przyczyn, za trzymiesięcznym wypowiedzeniem. Ważnym powodem do rozwiązania umowy jest zaleganie z zapłatą wynagrodzenia za co najmniej trzy pełne okresy rozliczeniowe.</w:t>
      </w:r>
    </w:p>
    <w:p w14:paraId="62CE1FB4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7. Po ustaniu obowiązywania umowy Przyjmujący zamówienie zobowiązany jest do przekazania mienia Udzielającego zamówienia oraz zwrotu wszelkiej dokumentacji i innych materiałów związanych z realizacją niniejszej umowy, należących do Udzielającego zamówienia. Zwrotowi podlegają wszelkie dokumenty, dotyczące tajemnicy służbowej i zawodowej, bez względu na to na jakim nośniku zostały zapisane.</w:t>
      </w:r>
    </w:p>
    <w:p w14:paraId="18A32BD0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16   </w:t>
      </w:r>
    </w:p>
    <w:p w14:paraId="46D481DC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lastRenderedPageBreak/>
        <w:t>1. Przyjmujący zamówienie obowiązany jest do powiadomienia Udzielającego zamówienia o wszelkich zmianach danych dotyczących wpisów do odpowiednich rejestrów i ewidencji w terminie 14 dni od dnia ich wystąpienia oraz przedkładania Udzielającemu zamówienia wpisów lub odpisów obejmujących zmienione dane.</w:t>
      </w:r>
    </w:p>
    <w:p w14:paraId="6186B0B5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2. Wszelkie ewentualne spory powstałe na tle niniejszej umowy, jeśli nie zostaną załatwione polubownie, będą rozstrzygane przez Sąd właściwy dla siedziby Udzielającego zamówienia.</w:t>
      </w:r>
    </w:p>
    <w:p w14:paraId="0735FD27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3. Wszelkie zmiany postanowień niniejszej umowy są dokonywane pod rygorem nieważności w formie pisemnego aneksu podpisanego przez obie strony.</w:t>
      </w:r>
    </w:p>
    <w:p w14:paraId="3D3D7C23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17   </w:t>
      </w:r>
    </w:p>
    <w:p w14:paraId="7AD022AD" w14:textId="77777777" w:rsidR="00B63804" w:rsidRPr="004A543F" w:rsidRDefault="00B63804" w:rsidP="00BE3697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W sprawach nie uregulowanych umową mają zastosowanie odpowiednie przepisy prawa, w tym w szczególności:</w:t>
      </w:r>
    </w:p>
    <w:p w14:paraId="1DCF507E" w14:textId="056BE627" w:rsidR="00B63804" w:rsidRPr="004A543F" w:rsidRDefault="00B63804" w:rsidP="00BE3697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1. ustawy z dnia 15 kwietnia 2011 r. o działalności leczniczej (tekst jednolity: Dz. U. </w:t>
      </w:r>
      <w:r w:rsidR="00D97020">
        <w:rPr>
          <w:rFonts w:ascii="Arial" w:hAnsi="Arial" w:cs="Arial"/>
          <w:lang w:val="pl-PL"/>
        </w:rPr>
        <w:t>2011, nr 112</w:t>
      </w:r>
      <w:r w:rsidRPr="004A543F">
        <w:rPr>
          <w:rFonts w:ascii="Arial" w:hAnsi="Arial" w:cs="Arial"/>
          <w:lang w:val="pl-PL"/>
        </w:rPr>
        <w:t xml:space="preserve"> poz.6</w:t>
      </w:r>
      <w:r w:rsidR="00D97020">
        <w:rPr>
          <w:rFonts w:ascii="Arial" w:hAnsi="Arial" w:cs="Arial"/>
          <w:lang w:val="pl-PL"/>
        </w:rPr>
        <w:t>54 z późn.zm.</w:t>
      </w:r>
      <w:r w:rsidRPr="004A543F">
        <w:rPr>
          <w:rFonts w:ascii="Arial" w:hAnsi="Arial" w:cs="Arial"/>
          <w:lang w:val="pl-PL"/>
        </w:rPr>
        <w:t>),</w:t>
      </w:r>
    </w:p>
    <w:p w14:paraId="354FBF2D" w14:textId="6498F5B7" w:rsidR="00B63804" w:rsidRPr="004A543F" w:rsidRDefault="00B63804" w:rsidP="00BE3697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2. ustawy z dnia 15 lipca 2011 r. o zawodach pielęgniarki i położnej ( Dz. U.</w:t>
      </w:r>
      <w:r w:rsidR="00D97020">
        <w:rPr>
          <w:rFonts w:ascii="Arial" w:hAnsi="Arial" w:cs="Arial"/>
          <w:lang w:val="pl-PL"/>
        </w:rPr>
        <w:t xml:space="preserve"> 2011,</w:t>
      </w:r>
      <w:r w:rsidRPr="004A543F">
        <w:rPr>
          <w:rFonts w:ascii="Arial" w:hAnsi="Arial" w:cs="Arial"/>
          <w:lang w:val="pl-PL"/>
        </w:rPr>
        <w:t xml:space="preserve"> nr 174,</w:t>
      </w:r>
      <w:r w:rsidR="00D97020">
        <w:rPr>
          <w:rFonts w:ascii="Arial" w:hAnsi="Arial" w:cs="Arial"/>
          <w:lang w:val="pl-PL"/>
        </w:rPr>
        <w:t xml:space="preserve"> </w:t>
      </w:r>
      <w:r w:rsidRPr="004A543F">
        <w:rPr>
          <w:rFonts w:ascii="Arial" w:hAnsi="Arial" w:cs="Arial"/>
          <w:lang w:val="pl-PL"/>
        </w:rPr>
        <w:t>poz. 1039</w:t>
      </w:r>
      <w:r w:rsidR="00D97020">
        <w:rPr>
          <w:rFonts w:ascii="Arial" w:hAnsi="Arial" w:cs="Arial"/>
          <w:lang w:val="pl-PL"/>
        </w:rPr>
        <w:t xml:space="preserve"> z późn.zm.</w:t>
      </w:r>
      <w:r w:rsidRPr="004A543F">
        <w:rPr>
          <w:rFonts w:ascii="Arial" w:hAnsi="Arial" w:cs="Arial"/>
          <w:lang w:val="pl-PL"/>
        </w:rPr>
        <w:t>).</w:t>
      </w:r>
    </w:p>
    <w:p w14:paraId="4F65ED2D" w14:textId="49C5A048" w:rsidR="00B63804" w:rsidRPr="004A543F" w:rsidRDefault="00B63804" w:rsidP="00BE3697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3. ustawy z dnia 27 sierpnia 2004 r. o świadczeniach opieki zdrowotnej finansowanych ze środków publicznych (Dz.U. </w:t>
      </w:r>
      <w:r w:rsidR="00D97020">
        <w:rPr>
          <w:rFonts w:ascii="Arial" w:hAnsi="Arial" w:cs="Arial"/>
          <w:lang w:val="pl-PL"/>
        </w:rPr>
        <w:t xml:space="preserve">2004, </w:t>
      </w:r>
      <w:r w:rsidRPr="004A543F">
        <w:rPr>
          <w:rFonts w:ascii="Arial" w:hAnsi="Arial" w:cs="Arial"/>
          <w:lang w:val="pl-PL"/>
        </w:rPr>
        <w:t>nr 210, poz.2135 z późn. zm</w:t>
      </w:r>
      <w:r w:rsidR="00D97020">
        <w:rPr>
          <w:rFonts w:ascii="Arial" w:hAnsi="Arial" w:cs="Arial"/>
          <w:lang w:val="pl-PL"/>
        </w:rPr>
        <w:t>.</w:t>
      </w:r>
      <w:r w:rsidRPr="004A543F">
        <w:rPr>
          <w:rFonts w:ascii="Arial" w:hAnsi="Arial" w:cs="Arial"/>
          <w:lang w:val="pl-PL"/>
        </w:rPr>
        <w:t>),</w:t>
      </w:r>
    </w:p>
    <w:p w14:paraId="1448AA4C" w14:textId="43DBDC23" w:rsidR="00B63804" w:rsidRPr="004A543F" w:rsidRDefault="00B63804" w:rsidP="00BE3697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4. ustawy o ochronie zdrowia psychicznego z dnia 19 sierpnia 1994 r. (Dz. U. </w:t>
      </w:r>
      <w:r w:rsidR="00D97020">
        <w:rPr>
          <w:rFonts w:ascii="Arial" w:hAnsi="Arial" w:cs="Arial"/>
          <w:lang w:val="pl-PL"/>
        </w:rPr>
        <w:t xml:space="preserve">1994, </w:t>
      </w:r>
      <w:r w:rsidRPr="004A543F">
        <w:rPr>
          <w:rFonts w:ascii="Arial" w:hAnsi="Arial" w:cs="Arial"/>
          <w:lang w:val="pl-PL"/>
        </w:rPr>
        <w:t>nr 111, poz. 535 z późn. zm</w:t>
      </w:r>
      <w:r w:rsidR="00D97020">
        <w:rPr>
          <w:rFonts w:ascii="Arial" w:hAnsi="Arial" w:cs="Arial"/>
          <w:lang w:val="pl-PL"/>
        </w:rPr>
        <w:t>.</w:t>
      </w:r>
      <w:r w:rsidRPr="004A543F">
        <w:rPr>
          <w:rFonts w:ascii="Arial" w:hAnsi="Arial" w:cs="Arial"/>
          <w:lang w:val="pl-PL"/>
        </w:rPr>
        <w:t>).</w:t>
      </w:r>
    </w:p>
    <w:p w14:paraId="42B9DC02" w14:textId="2C2A87BA" w:rsidR="00B63804" w:rsidRPr="004A543F" w:rsidRDefault="00B63804" w:rsidP="00BE3697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5. ustawy </w:t>
      </w:r>
      <w:r w:rsidR="00D97020">
        <w:rPr>
          <w:rFonts w:ascii="Arial" w:hAnsi="Arial" w:cs="Arial"/>
          <w:lang w:val="pl-PL"/>
        </w:rPr>
        <w:t xml:space="preserve">z dnia 6 listopada 2008r. </w:t>
      </w:r>
      <w:r w:rsidRPr="004A543F">
        <w:rPr>
          <w:rFonts w:ascii="Arial" w:hAnsi="Arial" w:cs="Arial"/>
          <w:lang w:val="pl-PL"/>
        </w:rPr>
        <w:t>o prawach pacjenta i Rzeczniku Praw Pacjenta ( Dz. U.</w:t>
      </w:r>
      <w:r w:rsidR="00D97020">
        <w:rPr>
          <w:rFonts w:ascii="Arial" w:hAnsi="Arial" w:cs="Arial"/>
          <w:lang w:val="pl-PL"/>
        </w:rPr>
        <w:t xml:space="preserve"> </w:t>
      </w:r>
      <w:r w:rsidRPr="004A543F">
        <w:rPr>
          <w:rFonts w:ascii="Arial" w:hAnsi="Arial" w:cs="Arial"/>
          <w:lang w:val="pl-PL"/>
        </w:rPr>
        <w:t xml:space="preserve">2009 r. Nr 52, poz. 417 z poźn. zm./ </w:t>
      </w:r>
    </w:p>
    <w:p w14:paraId="6F3A0D9E" w14:textId="72445396" w:rsidR="00B63804" w:rsidRDefault="00B63804" w:rsidP="00BE3697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6. ustawy z dnia 8 września 2006 r. o Państwowym Ratownictwie Medycznym (Dz. U.  z 20</w:t>
      </w:r>
      <w:r w:rsidR="00D97020">
        <w:rPr>
          <w:rFonts w:ascii="Arial" w:hAnsi="Arial" w:cs="Arial"/>
          <w:lang w:val="pl-PL"/>
        </w:rPr>
        <w:t>06</w:t>
      </w:r>
      <w:r w:rsidRPr="004A543F">
        <w:rPr>
          <w:rFonts w:ascii="Arial" w:hAnsi="Arial" w:cs="Arial"/>
          <w:lang w:val="pl-PL"/>
        </w:rPr>
        <w:t xml:space="preserve">r. </w:t>
      </w:r>
      <w:r w:rsidR="00BE3697">
        <w:rPr>
          <w:rFonts w:ascii="Arial" w:hAnsi="Arial" w:cs="Arial"/>
          <w:lang w:val="pl-PL"/>
        </w:rPr>
        <w:t xml:space="preserve">Nr 191, </w:t>
      </w:r>
      <w:r w:rsidRPr="004A543F">
        <w:rPr>
          <w:rFonts w:ascii="Arial" w:hAnsi="Arial" w:cs="Arial"/>
          <w:lang w:val="pl-PL"/>
        </w:rPr>
        <w:t>poz.</w:t>
      </w:r>
      <w:r w:rsidR="00BE3697">
        <w:rPr>
          <w:rFonts w:ascii="Arial" w:hAnsi="Arial" w:cs="Arial"/>
          <w:lang w:val="pl-PL"/>
        </w:rPr>
        <w:t>1410</w:t>
      </w:r>
      <w:r w:rsidRPr="004A543F">
        <w:rPr>
          <w:rFonts w:ascii="Arial" w:hAnsi="Arial" w:cs="Arial"/>
          <w:lang w:val="pl-PL"/>
        </w:rPr>
        <w:t xml:space="preserve"> z późn. zm</w:t>
      </w:r>
      <w:r w:rsidR="00BE3697">
        <w:rPr>
          <w:rFonts w:ascii="Arial" w:hAnsi="Arial" w:cs="Arial"/>
          <w:lang w:val="pl-PL"/>
        </w:rPr>
        <w:t>.</w:t>
      </w:r>
      <w:r w:rsidRPr="004A543F">
        <w:rPr>
          <w:rFonts w:ascii="Arial" w:hAnsi="Arial" w:cs="Arial"/>
          <w:lang w:val="pl-PL"/>
        </w:rPr>
        <w:t>).</w:t>
      </w:r>
    </w:p>
    <w:p w14:paraId="4CC3ABFA" w14:textId="2CAF7C17" w:rsidR="00D97020" w:rsidRPr="004A543F" w:rsidRDefault="00D97020" w:rsidP="00BE3697">
      <w:pPr>
        <w:pStyle w:val="Normalny1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7. </w:t>
      </w:r>
      <w:r w:rsidRPr="004A543F">
        <w:rPr>
          <w:rFonts w:ascii="Arial" w:hAnsi="Arial" w:cs="Arial"/>
          <w:lang w:val="pl-PL"/>
        </w:rPr>
        <w:t>właściwe rozporządzenia Ministra Zdrowia oraz kodeksu cywilnego.</w:t>
      </w:r>
    </w:p>
    <w:p w14:paraId="21295EE3" w14:textId="77777777" w:rsidR="00B63804" w:rsidRPr="004A543F" w:rsidRDefault="00B63804" w:rsidP="00B63804">
      <w:pPr>
        <w:pStyle w:val="Normalny1"/>
        <w:spacing w:after="100" w:afterAutospacing="1"/>
        <w:jc w:val="center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§ 18   </w:t>
      </w:r>
    </w:p>
    <w:p w14:paraId="4B29E0F0" w14:textId="77777777" w:rsidR="004A79AC" w:rsidRDefault="00B63804" w:rsidP="004A79AC">
      <w:pPr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 xml:space="preserve">Umowa została sporządzona w </w:t>
      </w:r>
      <w:r w:rsidR="004A79AC">
        <w:rPr>
          <w:rFonts w:ascii="Arial" w:hAnsi="Arial" w:cs="Arial"/>
          <w:lang w:val="pl-PL"/>
        </w:rPr>
        <w:t>trzech</w:t>
      </w:r>
      <w:r w:rsidRPr="004A543F">
        <w:rPr>
          <w:rFonts w:ascii="Arial" w:hAnsi="Arial" w:cs="Arial"/>
          <w:lang w:val="pl-PL"/>
        </w:rPr>
        <w:t xml:space="preserve"> jednobrzmiących egzemplarzach, </w:t>
      </w:r>
      <w:r w:rsidR="004A79AC" w:rsidRPr="004A79AC">
        <w:rPr>
          <w:rFonts w:ascii="Arial" w:hAnsi="Arial" w:cs="Arial"/>
          <w:lang w:val="pl-PL"/>
        </w:rPr>
        <w:t>z których jeden otrzymuje Przyjmujący zamówienie, a dwa egzemplarze – Udzielający zamówienia.</w:t>
      </w:r>
    </w:p>
    <w:p w14:paraId="20A7330D" w14:textId="77777777" w:rsidR="004A79AC" w:rsidRPr="004A79AC" w:rsidRDefault="004A79AC" w:rsidP="004A79AC">
      <w:pPr>
        <w:jc w:val="both"/>
        <w:rPr>
          <w:rFonts w:ascii="Arial" w:hAnsi="Arial" w:cs="Arial"/>
          <w:lang w:val="pl-PL"/>
        </w:rPr>
      </w:pPr>
    </w:p>
    <w:p w14:paraId="495E47B9" w14:textId="77777777" w:rsidR="00B63804" w:rsidRPr="004A543F" w:rsidRDefault="00B63804" w:rsidP="004A79AC">
      <w:pPr>
        <w:pStyle w:val="Normalny1"/>
        <w:spacing w:after="100" w:afterAutospacing="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Strony ustalają adresy e-mail oraz numery telefonów do wzajemnych kontaktów, w sprawie realizacji umowy:</w:t>
      </w:r>
    </w:p>
    <w:p w14:paraId="40F2616B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- zamawiający: Tel. 62/588 03 90</w:t>
      </w:r>
    </w:p>
    <w:p w14:paraId="2D901E37" w14:textId="77777777" w:rsidR="00B63804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lang w:val="pl-PL"/>
        </w:rPr>
        <w:t>- przyjmujący zamówienie: T</w:t>
      </w:r>
      <w:r>
        <w:rPr>
          <w:rFonts w:ascii="Arial" w:hAnsi="Arial" w:cs="Arial"/>
          <w:lang w:val="pl-PL"/>
        </w:rPr>
        <w:t>el.  ……………..</w:t>
      </w:r>
    </w:p>
    <w:p w14:paraId="0CE3DD61" w14:textId="77777777" w:rsidR="00B63804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</w:p>
    <w:p w14:paraId="1CB08AF6" w14:textId="77777777" w:rsidR="00B63804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</w:p>
    <w:p w14:paraId="3BCFC61A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</w:p>
    <w:p w14:paraId="2CEF98E8" w14:textId="77777777" w:rsidR="00B63804" w:rsidRPr="004A543F" w:rsidRDefault="00B63804" w:rsidP="00B63804">
      <w:pPr>
        <w:pStyle w:val="Normalny1"/>
        <w:spacing w:after="100" w:afterAutospacing="1"/>
        <w:jc w:val="both"/>
        <w:rPr>
          <w:rFonts w:ascii="Arial" w:hAnsi="Arial" w:cs="Arial"/>
          <w:b/>
          <w:bCs/>
          <w:lang w:val="pl-PL"/>
        </w:rPr>
      </w:pPr>
    </w:p>
    <w:p w14:paraId="7EC9BE5D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b/>
          <w:bCs/>
          <w:lang w:val="pl-PL"/>
        </w:rPr>
      </w:pPr>
      <w:r w:rsidRPr="004A543F">
        <w:rPr>
          <w:rFonts w:ascii="Arial" w:hAnsi="Arial" w:cs="Arial"/>
          <w:b/>
          <w:bCs/>
          <w:lang w:val="pl-PL"/>
        </w:rPr>
        <w:t>……………………………….</w:t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="004A79AC">
        <w:rPr>
          <w:rFonts w:ascii="Arial" w:hAnsi="Arial" w:cs="Arial"/>
          <w:b/>
          <w:bCs/>
          <w:lang w:val="pl-PL"/>
        </w:rPr>
        <w:t xml:space="preserve">            </w:t>
      </w:r>
      <w:r w:rsidRPr="004A543F">
        <w:rPr>
          <w:rFonts w:ascii="Arial" w:hAnsi="Arial" w:cs="Arial"/>
          <w:b/>
          <w:bCs/>
          <w:lang w:val="pl-PL"/>
        </w:rPr>
        <w:t>……………………………</w:t>
      </w:r>
    </w:p>
    <w:p w14:paraId="1C98FDEF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b/>
          <w:bCs/>
          <w:lang w:val="pl-PL"/>
        </w:rPr>
      </w:pPr>
      <w:r w:rsidRPr="004A543F">
        <w:rPr>
          <w:rFonts w:ascii="Arial" w:hAnsi="Arial" w:cs="Arial"/>
          <w:b/>
          <w:bCs/>
          <w:lang w:val="pl-PL"/>
        </w:rPr>
        <w:t>Przyjmujący zamówienie</w:t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  <w:t>Udzielający zamówienia</w:t>
      </w:r>
    </w:p>
    <w:p w14:paraId="34526EF3" w14:textId="77777777" w:rsidR="00B63804" w:rsidRDefault="00B63804" w:rsidP="00B63804">
      <w:pPr>
        <w:pStyle w:val="Normalny1"/>
        <w:jc w:val="both"/>
        <w:rPr>
          <w:rFonts w:ascii="Arial" w:hAnsi="Arial" w:cs="Arial"/>
          <w:b/>
          <w:bCs/>
          <w:lang w:val="pl-PL"/>
        </w:rPr>
      </w:pPr>
    </w:p>
    <w:p w14:paraId="597731CC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b/>
          <w:bCs/>
          <w:lang w:val="pl-PL"/>
        </w:rPr>
      </w:pPr>
    </w:p>
    <w:p w14:paraId="4CBE50ED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b/>
          <w:bCs/>
          <w:lang w:val="pl-PL"/>
        </w:rPr>
      </w:pPr>
    </w:p>
    <w:p w14:paraId="3C336A91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b/>
          <w:bCs/>
          <w:lang w:val="pl-PL"/>
        </w:rPr>
      </w:pPr>
      <w:r w:rsidRPr="004A543F">
        <w:rPr>
          <w:rFonts w:ascii="Arial" w:hAnsi="Arial" w:cs="Arial"/>
          <w:b/>
          <w:bCs/>
          <w:lang w:val="pl-PL"/>
        </w:rPr>
        <w:t>……………………………….</w:t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="004A79AC">
        <w:rPr>
          <w:rFonts w:ascii="Arial" w:hAnsi="Arial" w:cs="Arial"/>
          <w:b/>
          <w:bCs/>
          <w:lang w:val="pl-PL"/>
        </w:rPr>
        <w:t xml:space="preserve">     </w:t>
      </w:r>
      <w:r w:rsidRPr="004A543F">
        <w:rPr>
          <w:rFonts w:ascii="Arial" w:hAnsi="Arial" w:cs="Arial"/>
          <w:b/>
          <w:bCs/>
          <w:lang w:val="pl-PL"/>
        </w:rPr>
        <w:t>…………………………..</w:t>
      </w:r>
    </w:p>
    <w:p w14:paraId="1B8C07AE" w14:textId="77777777" w:rsidR="00B63804" w:rsidRPr="004A543F" w:rsidRDefault="00B63804" w:rsidP="00B63804">
      <w:pPr>
        <w:pStyle w:val="Normalny1"/>
        <w:jc w:val="both"/>
        <w:rPr>
          <w:rFonts w:ascii="Arial" w:hAnsi="Arial" w:cs="Arial"/>
          <w:lang w:val="pl-PL"/>
        </w:rPr>
      </w:pPr>
      <w:r w:rsidRPr="004A543F">
        <w:rPr>
          <w:rFonts w:ascii="Arial" w:hAnsi="Arial" w:cs="Arial"/>
          <w:b/>
          <w:bCs/>
          <w:lang w:val="pl-PL"/>
        </w:rPr>
        <w:t>Pieczątka działalności gospodarczej</w:t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</w:r>
      <w:r w:rsidRPr="004A543F">
        <w:rPr>
          <w:rFonts w:ascii="Arial" w:hAnsi="Arial" w:cs="Arial"/>
          <w:b/>
          <w:bCs/>
          <w:lang w:val="pl-PL"/>
        </w:rPr>
        <w:tab/>
        <w:t>Główny księgowy</w:t>
      </w:r>
    </w:p>
    <w:p w14:paraId="660F713B" w14:textId="77777777" w:rsidR="00B63804" w:rsidRPr="004A543F" w:rsidRDefault="00B63804" w:rsidP="00B63804">
      <w:pPr>
        <w:pStyle w:val="Normalny1"/>
        <w:jc w:val="center"/>
        <w:rPr>
          <w:rFonts w:ascii="Arial" w:hAnsi="Arial" w:cs="Arial"/>
          <w:b/>
          <w:lang w:val="pl-PL"/>
        </w:rPr>
      </w:pPr>
    </w:p>
    <w:p w14:paraId="7977C829" w14:textId="77777777" w:rsidR="00B63804" w:rsidRPr="004A543F" w:rsidRDefault="00B63804" w:rsidP="00B63804">
      <w:pPr>
        <w:pStyle w:val="Normalny1"/>
        <w:jc w:val="center"/>
        <w:rPr>
          <w:rFonts w:ascii="Arial" w:hAnsi="Arial" w:cs="Arial"/>
          <w:b/>
          <w:lang w:val="pl-PL"/>
        </w:rPr>
      </w:pPr>
    </w:p>
    <w:p w14:paraId="0346C409" w14:textId="77777777" w:rsidR="00B63804" w:rsidRDefault="00B63804" w:rsidP="00B63804">
      <w:pPr>
        <w:pStyle w:val="Normalny1"/>
        <w:jc w:val="center"/>
        <w:rPr>
          <w:rFonts w:ascii="Arial" w:hAnsi="Arial" w:cs="Arial"/>
          <w:b/>
          <w:lang w:val="pl-PL"/>
        </w:rPr>
      </w:pPr>
    </w:p>
    <w:p w14:paraId="4CDB398D" w14:textId="77777777" w:rsidR="00B63804" w:rsidRDefault="00B63804" w:rsidP="00B63804">
      <w:pPr>
        <w:pStyle w:val="Normalny1"/>
        <w:jc w:val="center"/>
        <w:rPr>
          <w:rFonts w:ascii="Arial" w:hAnsi="Arial" w:cs="Arial"/>
          <w:b/>
          <w:lang w:val="pl-PL"/>
        </w:rPr>
      </w:pPr>
    </w:p>
    <w:p w14:paraId="113BBD7B" w14:textId="77777777" w:rsidR="00B63804" w:rsidRDefault="00B63804" w:rsidP="00B63804">
      <w:pPr>
        <w:pStyle w:val="Normalny1"/>
        <w:jc w:val="center"/>
        <w:rPr>
          <w:rFonts w:ascii="Arial" w:hAnsi="Arial" w:cs="Arial"/>
          <w:b/>
          <w:lang w:val="pl-PL"/>
        </w:rPr>
      </w:pPr>
    </w:p>
    <w:p w14:paraId="3BE0C757" w14:textId="77777777" w:rsidR="00B63804" w:rsidRPr="004A543F" w:rsidRDefault="00B63804" w:rsidP="00B63804">
      <w:pPr>
        <w:pStyle w:val="Normalny1"/>
        <w:jc w:val="center"/>
        <w:rPr>
          <w:rFonts w:ascii="Arial" w:hAnsi="Arial" w:cs="Arial"/>
          <w:b/>
          <w:lang w:val="pl-PL"/>
        </w:rPr>
      </w:pPr>
    </w:p>
    <w:p w14:paraId="394C1C2A" w14:textId="703B1B48" w:rsidR="00B63804" w:rsidRDefault="00B63804" w:rsidP="00B63804">
      <w:pPr>
        <w:pStyle w:val="Normalny1"/>
        <w:jc w:val="center"/>
        <w:rPr>
          <w:rFonts w:ascii="Arial" w:hAnsi="Arial" w:cs="Arial"/>
          <w:b/>
          <w:lang w:val="pl-PL"/>
        </w:rPr>
      </w:pPr>
    </w:p>
    <w:p w14:paraId="26928DBF" w14:textId="5F54A423" w:rsidR="00BE3697" w:rsidRDefault="00BE3697" w:rsidP="00B63804">
      <w:pPr>
        <w:pStyle w:val="Normalny1"/>
        <w:jc w:val="center"/>
        <w:rPr>
          <w:rFonts w:ascii="Arial" w:hAnsi="Arial" w:cs="Arial"/>
          <w:b/>
          <w:lang w:val="pl-PL"/>
        </w:rPr>
      </w:pPr>
    </w:p>
    <w:p w14:paraId="4D29C50E" w14:textId="56798AF8" w:rsidR="00BE3697" w:rsidRDefault="00BE3697" w:rsidP="00B63804">
      <w:pPr>
        <w:pStyle w:val="Normalny1"/>
        <w:jc w:val="center"/>
        <w:rPr>
          <w:rFonts w:ascii="Arial" w:hAnsi="Arial" w:cs="Arial"/>
          <w:b/>
          <w:lang w:val="pl-PL"/>
        </w:rPr>
      </w:pPr>
    </w:p>
    <w:p w14:paraId="0FD5209E" w14:textId="7E50FCAD" w:rsidR="00BE3697" w:rsidRDefault="00BE3697" w:rsidP="00B63804">
      <w:pPr>
        <w:pStyle w:val="Normalny1"/>
        <w:jc w:val="center"/>
        <w:rPr>
          <w:rFonts w:ascii="Arial" w:hAnsi="Arial" w:cs="Arial"/>
          <w:b/>
          <w:lang w:val="pl-PL"/>
        </w:rPr>
      </w:pPr>
    </w:p>
    <w:p w14:paraId="03FA6A4B" w14:textId="38CC7306" w:rsidR="00BE3697" w:rsidRDefault="00BE3697" w:rsidP="00B63804">
      <w:pPr>
        <w:pStyle w:val="Normalny1"/>
        <w:jc w:val="center"/>
        <w:rPr>
          <w:rFonts w:ascii="Arial" w:hAnsi="Arial" w:cs="Arial"/>
          <w:b/>
          <w:lang w:val="pl-PL"/>
        </w:rPr>
      </w:pPr>
    </w:p>
    <w:p w14:paraId="1665745D" w14:textId="4D2DDCB1" w:rsidR="00BE3697" w:rsidRDefault="00BE3697" w:rsidP="00B63804">
      <w:pPr>
        <w:pStyle w:val="Normalny1"/>
        <w:jc w:val="center"/>
        <w:rPr>
          <w:rFonts w:ascii="Arial" w:hAnsi="Arial" w:cs="Arial"/>
          <w:b/>
          <w:lang w:val="pl-PL"/>
        </w:rPr>
      </w:pPr>
    </w:p>
    <w:p w14:paraId="73784206" w14:textId="6789C435" w:rsidR="00BE3697" w:rsidRDefault="00BE3697" w:rsidP="00B63804">
      <w:pPr>
        <w:pStyle w:val="Normalny1"/>
        <w:jc w:val="center"/>
        <w:rPr>
          <w:rFonts w:ascii="Arial" w:hAnsi="Arial" w:cs="Arial"/>
          <w:b/>
          <w:lang w:val="pl-PL"/>
        </w:rPr>
      </w:pPr>
    </w:p>
    <w:p w14:paraId="2B3911FA" w14:textId="77777777" w:rsidR="00BE3697" w:rsidRPr="004A543F" w:rsidRDefault="00BE3697" w:rsidP="00B63804">
      <w:pPr>
        <w:pStyle w:val="Normalny1"/>
        <w:jc w:val="center"/>
        <w:rPr>
          <w:rFonts w:ascii="Arial" w:hAnsi="Arial" w:cs="Arial"/>
          <w:b/>
          <w:lang w:val="pl-PL"/>
        </w:rPr>
      </w:pPr>
    </w:p>
    <w:p w14:paraId="37E13CA4" w14:textId="77777777" w:rsidR="00B63804" w:rsidRDefault="00B63804" w:rsidP="00B63804">
      <w:pPr>
        <w:pStyle w:val="Normalny1"/>
        <w:rPr>
          <w:rFonts w:ascii="Arial" w:hAnsi="Arial" w:cs="Arial"/>
          <w:b/>
          <w:lang w:val="pl-PL"/>
        </w:rPr>
      </w:pPr>
    </w:p>
    <w:p w14:paraId="56E0410F" w14:textId="77777777" w:rsidR="00B63804" w:rsidRDefault="00B63804" w:rsidP="00B63804">
      <w:pPr>
        <w:pStyle w:val="Normalny1"/>
        <w:rPr>
          <w:rFonts w:ascii="Times New Roman" w:hAnsi="Times New Roman" w:cs="Times New Roman"/>
          <w:b/>
          <w:lang w:val="pl-PL"/>
        </w:rPr>
      </w:pPr>
    </w:p>
    <w:p w14:paraId="742CC259" w14:textId="77777777" w:rsidR="00B63804" w:rsidRDefault="00B63804" w:rsidP="00B63804">
      <w:pPr>
        <w:pStyle w:val="Normalny1"/>
        <w:jc w:val="center"/>
        <w:rPr>
          <w:rFonts w:ascii="Times New Roman" w:hAnsi="Times New Roman" w:cs="Times New Roman"/>
          <w:b/>
          <w:lang w:val="pl-PL"/>
        </w:rPr>
      </w:pPr>
    </w:p>
    <w:p w14:paraId="7428D1BB" w14:textId="77777777" w:rsidR="00B63804" w:rsidRDefault="00B63804" w:rsidP="00B63804">
      <w:pPr>
        <w:pStyle w:val="Normalny1"/>
        <w:jc w:val="center"/>
        <w:rPr>
          <w:rFonts w:ascii="Times New Roman" w:hAnsi="Times New Roman" w:cs="Times New Roman"/>
          <w:b/>
          <w:lang w:val="pl-PL"/>
        </w:rPr>
      </w:pPr>
    </w:p>
    <w:p w14:paraId="5D02E772" w14:textId="77777777" w:rsidR="00B63804" w:rsidRPr="00D33865" w:rsidRDefault="00B63804" w:rsidP="00B63804">
      <w:pPr>
        <w:pStyle w:val="Normalny1"/>
        <w:jc w:val="center"/>
        <w:rPr>
          <w:sz w:val="20"/>
          <w:szCs w:val="20"/>
          <w:lang w:val="pl-PL"/>
        </w:rPr>
      </w:pPr>
      <w:r w:rsidRPr="00D33865">
        <w:rPr>
          <w:rFonts w:ascii="Times New Roman" w:hAnsi="Times New Roman" w:cs="Times New Roman"/>
          <w:b/>
          <w:sz w:val="20"/>
          <w:szCs w:val="20"/>
          <w:lang w:val="pl-PL"/>
        </w:rPr>
        <w:t>Miesięczne zestawienie z liczby zleceń za miesiąc.............................rok.............</w:t>
      </w:r>
    </w:p>
    <w:p w14:paraId="5375EBA3" w14:textId="77777777" w:rsidR="00B63804" w:rsidRPr="00F31B0C" w:rsidRDefault="00B63804" w:rsidP="00B63804">
      <w:pPr>
        <w:pStyle w:val="Normalny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B0C">
        <w:rPr>
          <w:rFonts w:ascii="Times New Roman" w:hAnsi="Times New Roman" w:cs="Times New Roman"/>
          <w:b/>
          <w:sz w:val="20"/>
          <w:szCs w:val="20"/>
        </w:rPr>
        <w:t>Imię i nazwisko...........................................................</w:t>
      </w:r>
    </w:p>
    <w:tbl>
      <w:tblPr>
        <w:tblW w:w="9619" w:type="dxa"/>
        <w:tblInd w:w="5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213"/>
        <w:gridCol w:w="1940"/>
        <w:gridCol w:w="1956"/>
        <w:gridCol w:w="1950"/>
      </w:tblGrid>
      <w:tr w:rsidR="00B63804" w:rsidRPr="00D33865" w14:paraId="11E2AB50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6DDDA347" w14:textId="77777777" w:rsidR="00B63804" w:rsidRPr="00D33865" w:rsidRDefault="00B63804" w:rsidP="00844477">
            <w:pPr>
              <w:pStyle w:val="Normalny1"/>
              <w:spacing w:line="60" w:lineRule="atLeast"/>
              <w:jc w:val="center"/>
              <w:rPr>
                <w:b/>
                <w:sz w:val="20"/>
                <w:szCs w:val="20"/>
              </w:rPr>
            </w:pPr>
            <w:r w:rsidRPr="00D33865">
              <w:rPr>
                <w:b/>
                <w:sz w:val="20"/>
                <w:szCs w:val="20"/>
              </w:rPr>
              <w:t>Dzień miesiąca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6ACDDD8A" w14:textId="77777777" w:rsidR="00B63804" w:rsidRPr="00D33865" w:rsidRDefault="00B63804" w:rsidP="00844477">
            <w:pPr>
              <w:pStyle w:val="Normalny1"/>
              <w:spacing w:line="60" w:lineRule="atLeast"/>
              <w:jc w:val="center"/>
              <w:rPr>
                <w:b/>
                <w:sz w:val="20"/>
                <w:szCs w:val="20"/>
              </w:rPr>
            </w:pPr>
            <w:r w:rsidRPr="00D33865">
              <w:rPr>
                <w:b/>
                <w:sz w:val="20"/>
                <w:szCs w:val="20"/>
              </w:rPr>
              <w:t>Komórka/jednostka</w:t>
            </w:r>
          </w:p>
        </w:tc>
        <w:tc>
          <w:tcPr>
            <w:tcW w:w="3896" w:type="dxa"/>
            <w:gridSpan w:val="2"/>
            <w:tcBorders>
              <w:left w:val="single" w:sz="4" w:space="0" w:color="000000"/>
            </w:tcBorders>
            <w:tcMar>
              <w:left w:w="54" w:type="dxa"/>
            </w:tcMar>
          </w:tcPr>
          <w:p w14:paraId="76B8F5FC" w14:textId="77777777" w:rsidR="00B63804" w:rsidRPr="00D33865" w:rsidRDefault="00B63804" w:rsidP="00844477">
            <w:pPr>
              <w:pStyle w:val="Normalny1"/>
              <w:spacing w:line="60" w:lineRule="atLeast"/>
              <w:rPr>
                <w:b/>
                <w:sz w:val="20"/>
                <w:szCs w:val="20"/>
              </w:rPr>
            </w:pPr>
            <w:r w:rsidRPr="00D33865">
              <w:rPr>
                <w:b/>
                <w:sz w:val="20"/>
                <w:szCs w:val="20"/>
              </w:rPr>
              <w:t xml:space="preserve">Godziny  - od                        - do                              </w:t>
            </w: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30C1B251" w14:textId="77777777" w:rsidR="00B63804" w:rsidRPr="00D33865" w:rsidRDefault="00B63804" w:rsidP="00844477">
            <w:pPr>
              <w:pStyle w:val="Normalny1"/>
              <w:spacing w:line="60" w:lineRule="atLeast"/>
              <w:jc w:val="center"/>
              <w:rPr>
                <w:b/>
                <w:sz w:val="20"/>
                <w:szCs w:val="20"/>
              </w:rPr>
            </w:pPr>
            <w:r w:rsidRPr="00D33865">
              <w:rPr>
                <w:b/>
                <w:sz w:val="20"/>
                <w:szCs w:val="20"/>
              </w:rPr>
              <w:t>Suma godzin</w:t>
            </w:r>
          </w:p>
        </w:tc>
      </w:tr>
      <w:tr w:rsidR="00B63804" w:rsidRPr="00D33865" w14:paraId="1F9131B1" w14:textId="77777777" w:rsidTr="00844477">
        <w:trPr>
          <w:trHeight w:val="173"/>
        </w:trPr>
        <w:tc>
          <w:tcPr>
            <w:tcW w:w="1560" w:type="dxa"/>
            <w:tcMar>
              <w:left w:w="54" w:type="dxa"/>
            </w:tcMar>
          </w:tcPr>
          <w:p w14:paraId="3FD2E664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1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18DD6B5D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16C8AE2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3C18A724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18D0DBE9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2EB669C5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202C280C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2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5909188B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4CFF7193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EB4EF83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7E556FFE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6C5678E0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27048635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3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39D5859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65337E7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1949692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6C615067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13501B05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4C681426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4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4FD9C980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1140937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28B27B64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62348145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15193B5E" w14:textId="77777777" w:rsidTr="00844477">
        <w:trPr>
          <w:trHeight w:val="227"/>
        </w:trPr>
        <w:tc>
          <w:tcPr>
            <w:tcW w:w="1560" w:type="dxa"/>
            <w:tcMar>
              <w:left w:w="54" w:type="dxa"/>
            </w:tcMar>
          </w:tcPr>
          <w:p w14:paraId="03295853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5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642E22E5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58FD949E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133B51AF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65B969B5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483AC067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04074D3C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6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272AA03C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2951E26F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45687E7C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54C943CC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67FFD0A7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10F3FA59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7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AD7F462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49C73B74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B40A1AF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7987C0E3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49CD8890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5BF4912D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8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50724483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4ABB3546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AF7968D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575743B6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56E01A8B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6CFCE848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9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3D68088B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5B1C9609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2B4B36E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19546CD6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6F7AAB32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6E67274D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10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65BA8E4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56AE64F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1121001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5CFCF61D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44FDD8EB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5006963F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11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27BEDD1C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60353610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467FB2C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541BAE62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0D6ABECD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597777C0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12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5739EC6C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642FC5BF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17C21A6A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0C7C08D0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3A40073C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53266A88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13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3D1B5C2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1F36787E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7B94947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6A3CD18D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1AA5F211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456249AF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14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66B1A3F3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47EB9843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343D2D43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29FE44E6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6C4D0733" w14:textId="77777777" w:rsidTr="00844477">
        <w:trPr>
          <w:trHeight w:val="227"/>
        </w:trPr>
        <w:tc>
          <w:tcPr>
            <w:tcW w:w="1560" w:type="dxa"/>
            <w:tcMar>
              <w:left w:w="54" w:type="dxa"/>
            </w:tcMar>
          </w:tcPr>
          <w:p w14:paraId="6B4426BA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15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308EA263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6AF86A55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57142BD3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3BE21BB0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67CD87AC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621A2EAE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16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217DAC7E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6D4F2B19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1135494F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444A0C7A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0C03BD9C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52DACC24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17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2ED6682E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2678426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845A509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72D90E3A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44D00FF8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068DCAF0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18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8AF14AF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3FB93998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3FE342A7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0C80D09F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02DB0E39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7D017D60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19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3D33B560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3C1F421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42BF37B5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3CC8EA8E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2836D06E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28BD62DF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20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486C768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419C8259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2C41788F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66BAD2D3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77BC1A47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59E6D564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21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7953778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27DBDC8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2CE64433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18D32842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580D6749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06491FBD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22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3E535892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1E79BABF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3EFE05D5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32328B0E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78522274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15403523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23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5B433C7B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3D742070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2B0D35CA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34D55CB4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37BAFEC2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0200BDC5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24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17CEB55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605D01A2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6B148807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0DB36F21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539AE8C9" w14:textId="77777777" w:rsidTr="00844477">
        <w:trPr>
          <w:trHeight w:val="227"/>
        </w:trPr>
        <w:tc>
          <w:tcPr>
            <w:tcW w:w="1560" w:type="dxa"/>
            <w:tcMar>
              <w:left w:w="54" w:type="dxa"/>
            </w:tcMar>
          </w:tcPr>
          <w:p w14:paraId="1BCC340B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25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3F53C21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2105EF4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917B3D8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1D5B5364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3A864187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78E14F77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26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6B2905F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3B598E5D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5B75761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15A01D07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55C22A70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4B8CA36C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27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6D6635BB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5283C6D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3A2CDE1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47C117FD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3F292118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14E2E940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28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601AF891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5BEB4FC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031E704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1578322A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61DF6FE4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27E76187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29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29552DA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65987B17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25B711FA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7B395784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232FD40F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53D4714B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180B2091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DED17BD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0BB4AF4A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2DB566A7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5737FC6B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7CE7108C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  <w:r w:rsidRPr="00D33865">
              <w:rPr>
                <w:sz w:val="20"/>
                <w:szCs w:val="20"/>
              </w:rPr>
              <w:t>31</w:t>
            </w: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4772C78A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195DDC91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40E35B93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6D3CF961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  <w:tr w:rsidR="00B63804" w:rsidRPr="00D33865" w14:paraId="708B6D1C" w14:textId="77777777" w:rsidTr="00844477">
        <w:trPr>
          <w:trHeight w:val="240"/>
        </w:trPr>
        <w:tc>
          <w:tcPr>
            <w:tcW w:w="1560" w:type="dxa"/>
            <w:tcMar>
              <w:left w:w="54" w:type="dxa"/>
            </w:tcMar>
          </w:tcPr>
          <w:p w14:paraId="19DB6A38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1186958D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b/>
                <w:sz w:val="20"/>
                <w:szCs w:val="20"/>
              </w:rPr>
            </w:pPr>
            <w:r w:rsidRPr="00D33865"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1940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73240654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</w:tcBorders>
            <w:tcMar>
              <w:left w:w="54" w:type="dxa"/>
            </w:tcMar>
          </w:tcPr>
          <w:p w14:paraId="4813C8FD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tcMar>
              <w:left w:w="54" w:type="dxa"/>
            </w:tcMar>
          </w:tcPr>
          <w:p w14:paraId="3A127125" w14:textId="77777777" w:rsidR="00B63804" w:rsidRPr="00D33865" w:rsidRDefault="00B63804" w:rsidP="00844477">
            <w:pPr>
              <w:pStyle w:val="Normalny1"/>
              <w:spacing w:line="60" w:lineRule="atLeast"/>
              <w:jc w:val="both"/>
              <w:rPr>
                <w:sz w:val="20"/>
                <w:szCs w:val="20"/>
              </w:rPr>
            </w:pPr>
          </w:p>
        </w:tc>
      </w:tr>
    </w:tbl>
    <w:p w14:paraId="2FE5AEC1" w14:textId="77777777" w:rsidR="00B63804" w:rsidRPr="00D33865" w:rsidRDefault="00B63804" w:rsidP="00B63804">
      <w:pPr>
        <w:pStyle w:val="Normalny1"/>
        <w:jc w:val="both"/>
        <w:rPr>
          <w:rFonts w:ascii="Times New Roman" w:hAnsi="Times New Roman" w:cs="Times New Roman"/>
          <w:sz w:val="20"/>
          <w:szCs w:val="20"/>
        </w:rPr>
      </w:pPr>
    </w:p>
    <w:p w14:paraId="196DE507" w14:textId="77777777" w:rsidR="00B63804" w:rsidRDefault="00B63804" w:rsidP="00B63804">
      <w:pPr>
        <w:pStyle w:val="Normalny1"/>
        <w:jc w:val="both"/>
        <w:rPr>
          <w:sz w:val="20"/>
          <w:szCs w:val="20"/>
        </w:rPr>
      </w:pPr>
    </w:p>
    <w:p w14:paraId="27F7F8E3" w14:textId="77777777" w:rsidR="00B63804" w:rsidRPr="00D33865" w:rsidRDefault="00B63804" w:rsidP="00B63804">
      <w:pPr>
        <w:pStyle w:val="Normalny1"/>
        <w:jc w:val="both"/>
        <w:rPr>
          <w:sz w:val="20"/>
          <w:szCs w:val="20"/>
        </w:rPr>
      </w:pPr>
      <w:r w:rsidRPr="00D33865">
        <w:rPr>
          <w:sz w:val="20"/>
          <w:szCs w:val="20"/>
        </w:rPr>
        <w:t>…...................................................</w:t>
      </w:r>
      <w:r w:rsidRPr="00D33865">
        <w:rPr>
          <w:sz w:val="20"/>
          <w:szCs w:val="20"/>
        </w:rPr>
        <w:tab/>
      </w:r>
      <w:r w:rsidRPr="00D33865">
        <w:rPr>
          <w:sz w:val="20"/>
          <w:szCs w:val="20"/>
        </w:rPr>
        <w:tab/>
      </w:r>
      <w:r w:rsidRPr="00D33865">
        <w:rPr>
          <w:sz w:val="20"/>
          <w:szCs w:val="20"/>
        </w:rPr>
        <w:tab/>
        <w:t>….............................................</w:t>
      </w:r>
    </w:p>
    <w:p w14:paraId="6F13F0E8" w14:textId="77777777" w:rsidR="00B63804" w:rsidRDefault="00B63804" w:rsidP="00B63804">
      <w:pPr>
        <w:rPr>
          <w:sz w:val="20"/>
          <w:szCs w:val="20"/>
          <w:lang w:val="pl-PL"/>
        </w:rPr>
      </w:pPr>
      <w:r w:rsidRPr="00D33865">
        <w:rPr>
          <w:sz w:val="20"/>
          <w:szCs w:val="20"/>
          <w:lang w:val="pl-PL"/>
        </w:rPr>
        <w:t>Podpis udzielającego świadczenie</w:t>
      </w:r>
      <w:r w:rsidRPr="00D33865">
        <w:rPr>
          <w:sz w:val="20"/>
          <w:szCs w:val="20"/>
          <w:lang w:val="pl-PL"/>
        </w:rPr>
        <w:tab/>
      </w:r>
      <w:r w:rsidRPr="00D33865">
        <w:rPr>
          <w:sz w:val="20"/>
          <w:szCs w:val="20"/>
          <w:lang w:val="pl-PL"/>
        </w:rPr>
        <w:tab/>
      </w:r>
      <w:r w:rsidRPr="00D33865">
        <w:rPr>
          <w:sz w:val="20"/>
          <w:szCs w:val="20"/>
          <w:lang w:val="pl-PL"/>
        </w:rPr>
        <w:tab/>
        <w:t>potwierdzenie wykonania świadczeń/podpis oddziałowej</w:t>
      </w:r>
    </w:p>
    <w:p w14:paraId="6B0DE951" w14:textId="77777777" w:rsidR="00B63804" w:rsidRDefault="00B63804" w:rsidP="00B63804">
      <w:pPr>
        <w:rPr>
          <w:sz w:val="20"/>
          <w:szCs w:val="20"/>
          <w:lang w:val="pl-PL"/>
        </w:rPr>
      </w:pPr>
    </w:p>
    <w:p w14:paraId="0FBCBE24" w14:textId="77777777" w:rsidR="00BF6DCD" w:rsidRDefault="00BF6DCD" w:rsidP="00BF6DCD">
      <w:pPr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………………………………………………..</w:t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  <w:t>……………………………………………….</w:t>
      </w:r>
    </w:p>
    <w:p w14:paraId="56D72C57" w14:textId="77777777" w:rsidR="004F2AF5" w:rsidRPr="004A79AC" w:rsidRDefault="00BF6DCD" w:rsidP="00BF6DCD">
      <w:pPr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Podpis Naczelnej Pielęgniarki</w:t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 w:rsidR="00B63804">
        <w:rPr>
          <w:sz w:val="20"/>
          <w:szCs w:val="20"/>
          <w:lang w:val="pl-PL"/>
        </w:rPr>
        <w:t>Podpis z-cy dyrektora ds. medycznych</w:t>
      </w:r>
    </w:p>
    <w:sectPr w:rsidR="004F2AF5" w:rsidRPr="004A79AC" w:rsidSect="000F7218">
      <w:pgSz w:w="11906" w:h="16838"/>
      <w:pgMar w:top="1079" w:right="1417" w:bottom="125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E7D03"/>
    <w:multiLevelType w:val="multilevel"/>
    <w:tmpl w:val="5CB29956"/>
    <w:lvl w:ilvl="0">
      <w:start w:val="1"/>
      <w:numFmt w:val="bullet"/>
      <w:lvlText w:val="•"/>
      <w:lvlJc w:val="left"/>
      <w:pPr>
        <w:ind w:left="360" w:hanging="360"/>
      </w:pPr>
      <w:rPr>
        <w:rFonts w:ascii="Noto Sans Symbols" w:eastAsia="Times New Roman" w:hAnsi="Noto Sans Symbols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38CC2E99"/>
    <w:multiLevelType w:val="multilevel"/>
    <w:tmpl w:val="B31CE5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 w16cid:durableId="1890805178">
    <w:abstractNumId w:val="1"/>
  </w:num>
  <w:num w:numId="2" w16cid:durableId="2035182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804"/>
    <w:rsid w:val="001874DD"/>
    <w:rsid w:val="00252683"/>
    <w:rsid w:val="003213D9"/>
    <w:rsid w:val="004A79AC"/>
    <w:rsid w:val="005A2790"/>
    <w:rsid w:val="00B63804"/>
    <w:rsid w:val="00BD01F8"/>
    <w:rsid w:val="00BE3697"/>
    <w:rsid w:val="00BF6DCD"/>
    <w:rsid w:val="00C23442"/>
    <w:rsid w:val="00CA0BD1"/>
    <w:rsid w:val="00D21120"/>
    <w:rsid w:val="00D97020"/>
    <w:rsid w:val="00F1059C"/>
    <w:rsid w:val="00F6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7C40"/>
  <w15:chartTrackingRefBased/>
  <w15:docId w15:val="{A2891449-2AA0-4174-ABC7-6075DFF5D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804"/>
    <w:pPr>
      <w:widowControl w:val="0"/>
      <w:spacing w:after="0" w:line="240" w:lineRule="auto"/>
    </w:pPr>
    <w:rPr>
      <w:rFonts w:ascii="Calibri" w:eastAsia="Calibri" w:hAnsi="Calibri" w:cs="Calibri"/>
      <w:color w:val="00000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B63804"/>
    <w:pPr>
      <w:widowControl w:val="0"/>
      <w:spacing w:after="0" w:line="240" w:lineRule="auto"/>
    </w:pPr>
    <w:rPr>
      <w:rFonts w:ascii="Calibri" w:eastAsia="Calibri" w:hAnsi="Calibri" w:cs="Calibri"/>
      <w:color w:val="000000"/>
      <w:lang w:val="en-US" w:eastAsia="pl-PL"/>
    </w:rPr>
  </w:style>
  <w:style w:type="paragraph" w:customStyle="1" w:styleId="Normalny2">
    <w:name w:val="Normalny2"/>
    <w:rsid w:val="00B63804"/>
    <w:pPr>
      <w:widowControl w:val="0"/>
      <w:spacing w:after="0" w:line="240" w:lineRule="auto"/>
    </w:pPr>
    <w:rPr>
      <w:rFonts w:ascii="Calibri" w:eastAsia="Times New Roman" w:hAnsi="Calibri" w:cs="Calibri"/>
      <w:color w:val="00000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2637</Words>
  <Characters>15822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personel</cp:lastModifiedBy>
  <cp:revision>3</cp:revision>
  <cp:lastPrinted>2022-12-02T14:06:00Z</cp:lastPrinted>
  <dcterms:created xsi:type="dcterms:W3CDTF">2022-12-02T14:09:00Z</dcterms:created>
  <dcterms:modified xsi:type="dcterms:W3CDTF">2022-12-02T14:17:00Z</dcterms:modified>
</cp:coreProperties>
</file>